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297DA" w14:textId="77777777" w:rsidR="00705A9E" w:rsidRPr="00982D6D" w:rsidRDefault="00705A9E" w:rsidP="00982D6D">
      <w:pPr>
        <w:spacing w:after="2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2D6D">
        <w:rPr>
          <w:rFonts w:ascii="Times New Roman" w:hAnsi="Times New Roman" w:cs="Times New Roman"/>
          <w:b/>
          <w:noProof/>
          <w:sz w:val="24"/>
          <w:szCs w:val="24"/>
          <w:bdr w:val="none" w:sz="0" w:space="0" w:color="auto" w:frame="1"/>
          <w:lang w:val="ro-RO" w:eastAsia="ro-RO"/>
        </w:rPr>
        <w:drawing>
          <wp:inline distT="0" distB="0" distL="0" distR="0" wp14:anchorId="0D0EF5C7" wp14:editId="11F778AF">
            <wp:extent cx="2705100" cy="2019300"/>
            <wp:effectExtent l="0" t="0" r="0" b="0"/>
            <wp:docPr id="61" name="Picture 61" descr="https://lh4.googleusercontent.com/XzYU-sIFMAHKhve8rAPYDMnaYWtsV8ycpw6IhVb5VYi88x-inq21LZCqIUFurZQ5I5WoOinOrncjbVziAk5zj_8Hr4Km7ignrB9ZcOwlXLZ5b9SmVrsgidVhrFUws2_CLxcO0HW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lh4.googleusercontent.com/XzYU-sIFMAHKhve8rAPYDMnaYWtsV8ycpw6IhVb5VYi88x-inq21LZCqIUFurZQ5I5WoOinOrncjbVziAk5zj_8Hr4Km7ignrB9ZcOwlXLZ5b9SmVrsgidVhrFUws2_CLxcO0HWJ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C862F4" w14:textId="6BE06AEC" w:rsidR="00E17319" w:rsidRPr="00982D6D" w:rsidRDefault="002955EC" w:rsidP="00982D6D">
      <w:pPr>
        <w:spacing w:after="240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proofErr w:type="spellStart"/>
      <w:r w:rsidRPr="002955EC">
        <w:rPr>
          <w:rFonts w:ascii="Times New Roman" w:hAnsi="Times New Roman" w:cs="Times New Roman"/>
          <w:b/>
          <w:bCs/>
          <w:sz w:val="48"/>
          <w:szCs w:val="48"/>
        </w:rPr>
        <w:t>Desimaalimurtoluvut</w:t>
      </w:r>
      <w:proofErr w:type="spellEnd"/>
    </w:p>
    <w:p w14:paraId="75509BDA" w14:textId="77777777" w:rsidR="00982D6D" w:rsidRPr="00982D6D" w:rsidRDefault="00982D6D" w:rsidP="00982D6D">
      <w:pPr>
        <w:spacing w:after="240"/>
        <w:rPr>
          <w:rFonts w:ascii="Times New Roman" w:hAnsi="Times New Roman" w:cs="Times New Roman"/>
          <w:sz w:val="24"/>
          <w:szCs w:val="24"/>
        </w:rPr>
      </w:pPr>
    </w:p>
    <w:p w14:paraId="057A90A1" w14:textId="77777777" w:rsidR="00982D6D" w:rsidRPr="00982D6D" w:rsidRDefault="00982D6D" w:rsidP="00982D6D">
      <w:pPr>
        <w:spacing w:after="240"/>
        <w:rPr>
          <w:rFonts w:ascii="Times New Roman" w:hAnsi="Times New Roman" w:cs="Times New Roman"/>
          <w:sz w:val="24"/>
          <w:szCs w:val="24"/>
        </w:rPr>
      </w:pPr>
    </w:p>
    <w:p w14:paraId="2B1E8D7F" w14:textId="77777777" w:rsidR="00982D6D" w:rsidRPr="00982D6D" w:rsidRDefault="00982D6D" w:rsidP="00982D6D">
      <w:pPr>
        <w:spacing w:after="240"/>
        <w:rPr>
          <w:rFonts w:ascii="Times New Roman" w:hAnsi="Times New Roman" w:cs="Times New Roman"/>
          <w:sz w:val="24"/>
          <w:szCs w:val="24"/>
        </w:rPr>
      </w:pPr>
    </w:p>
    <w:p w14:paraId="4951C7E3" w14:textId="77777777" w:rsidR="00982D6D" w:rsidRPr="00982D6D" w:rsidRDefault="00982D6D" w:rsidP="00982D6D">
      <w:pPr>
        <w:spacing w:after="240"/>
        <w:rPr>
          <w:rFonts w:ascii="Times New Roman" w:hAnsi="Times New Roman" w:cs="Times New Roman"/>
          <w:sz w:val="24"/>
          <w:szCs w:val="24"/>
        </w:rPr>
      </w:pPr>
    </w:p>
    <w:p w14:paraId="58701B50" w14:textId="77777777" w:rsidR="00982D6D" w:rsidRPr="00982D6D" w:rsidRDefault="00982D6D" w:rsidP="00982D6D">
      <w:pPr>
        <w:spacing w:after="240"/>
        <w:rPr>
          <w:rFonts w:ascii="Times New Roman" w:hAnsi="Times New Roman" w:cs="Times New Roman"/>
          <w:sz w:val="24"/>
          <w:szCs w:val="24"/>
        </w:rPr>
      </w:pPr>
    </w:p>
    <w:p w14:paraId="7B15CA49" w14:textId="77777777" w:rsidR="00982D6D" w:rsidRPr="00982D6D" w:rsidRDefault="00982D6D" w:rsidP="00982D6D">
      <w:pPr>
        <w:spacing w:after="240"/>
        <w:rPr>
          <w:rFonts w:ascii="Times New Roman" w:hAnsi="Times New Roman" w:cs="Times New Roman"/>
          <w:sz w:val="24"/>
          <w:szCs w:val="24"/>
        </w:rPr>
      </w:pPr>
    </w:p>
    <w:p w14:paraId="70FA720D" w14:textId="77777777" w:rsidR="00982D6D" w:rsidRPr="00982D6D" w:rsidRDefault="00982D6D" w:rsidP="00982D6D">
      <w:pPr>
        <w:spacing w:after="240"/>
        <w:rPr>
          <w:rFonts w:ascii="Times New Roman" w:hAnsi="Times New Roman" w:cs="Times New Roman"/>
          <w:sz w:val="24"/>
          <w:szCs w:val="24"/>
        </w:rPr>
      </w:pPr>
    </w:p>
    <w:p w14:paraId="4FA869CF" w14:textId="77777777" w:rsidR="00982D6D" w:rsidRPr="00982D6D" w:rsidRDefault="00982D6D" w:rsidP="00982D6D">
      <w:pPr>
        <w:spacing w:after="240"/>
        <w:rPr>
          <w:rFonts w:ascii="Times New Roman" w:hAnsi="Times New Roman" w:cs="Times New Roman"/>
          <w:sz w:val="24"/>
          <w:szCs w:val="24"/>
        </w:rPr>
      </w:pPr>
    </w:p>
    <w:p w14:paraId="344AEBA5" w14:textId="77777777" w:rsidR="00982D6D" w:rsidRPr="00982D6D" w:rsidRDefault="00982D6D" w:rsidP="00982D6D">
      <w:pPr>
        <w:spacing w:after="240"/>
        <w:rPr>
          <w:rFonts w:ascii="Times New Roman" w:hAnsi="Times New Roman" w:cs="Times New Roman"/>
          <w:sz w:val="24"/>
          <w:szCs w:val="24"/>
        </w:rPr>
      </w:pPr>
    </w:p>
    <w:p w14:paraId="3AA7C5DC" w14:textId="77777777" w:rsidR="00982D6D" w:rsidRPr="00982D6D" w:rsidRDefault="00982D6D" w:rsidP="00982D6D">
      <w:pPr>
        <w:spacing w:after="240"/>
        <w:rPr>
          <w:rFonts w:ascii="Times New Roman" w:hAnsi="Times New Roman" w:cs="Times New Roman"/>
          <w:sz w:val="24"/>
          <w:szCs w:val="24"/>
        </w:rPr>
      </w:pPr>
    </w:p>
    <w:p w14:paraId="2DC03BD9" w14:textId="77777777" w:rsidR="00982D6D" w:rsidRPr="00982D6D" w:rsidRDefault="00982D6D" w:rsidP="00982D6D">
      <w:pPr>
        <w:spacing w:after="240"/>
        <w:rPr>
          <w:rFonts w:ascii="Times New Roman" w:hAnsi="Times New Roman" w:cs="Times New Roman"/>
          <w:sz w:val="24"/>
          <w:szCs w:val="24"/>
        </w:rPr>
      </w:pPr>
    </w:p>
    <w:p w14:paraId="68C2B63F" w14:textId="77777777" w:rsidR="00982D6D" w:rsidRPr="00982D6D" w:rsidRDefault="00982D6D" w:rsidP="00982D6D">
      <w:pPr>
        <w:spacing w:after="240"/>
        <w:rPr>
          <w:rFonts w:ascii="Times New Roman" w:hAnsi="Times New Roman" w:cs="Times New Roman"/>
          <w:sz w:val="24"/>
          <w:szCs w:val="24"/>
        </w:rPr>
      </w:pPr>
    </w:p>
    <w:p w14:paraId="74F0D253" w14:textId="0818C196" w:rsidR="00982D6D" w:rsidRPr="00982D6D" w:rsidRDefault="009161EB" w:rsidP="00982D6D">
      <w:pPr>
        <w:spacing w:after="240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9161EB">
        <w:rPr>
          <w:rFonts w:ascii="Times New Roman" w:hAnsi="Times New Roman" w:cs="Times New Roman"/>
          <w:sz w:val="24"/>
          <w:szCs w:val="24"/>
          <w:lang w:val="es-ES"/>
        </w:rPr>
        <w:t>Koululuokka</w:t>
      </w:r>
      <w:proofErr w:type="spellEnd"/>
      <w:r w:rsidR="00501991" w:rsidRPr="00501991">
        <w:rPr>
          <w:rFonts w:ascii="Times New Roman" w:hAnsi="Times New Roman" w:cs="Times New Roman"/>
          <w:sz w:val="24"/>
          <w:szCs w:val="24"/>
          <w:lang w:val="es-ES"/>
        </w:rPr>
        <w:t>: K7/K8</w:t>
      </w:r>
    </w:p>
    <w:p w14:paraId="524D43C8" w14:textId="792E3149" w:rsidR="00982D6D" w:rsidRDefault="00982D6D" w:rsidP="00982D6D">
      <w:pPr>
        <w:pStyle w:val="TOCHeading"/>
        <w:spacing w:after="240"/>
        <w:rPr>
          <w:rFonts w:ascii="Times New Roman" w:hAnsi="Times New Roman" w:cs="Times New Roman"/>
          <w:color w:val="auto"/>
          <w:sz w:val="24"/>
          <w:szCs w:val="24"/>
        </w:rPr>
      </w:pPr>
    </w:p>
    <w:p w14:paraId="3612079C" w14:textId="77777777" w:rsidR="00982D6D" w:rsidRDefault="00982D6D" w:rsidP="00982D6D">
      <w:pPr>
        <w:pStyle w:val="TOCHeading"/>
        <w:spacing w:after="240"/>
        <w:rPr>
          <w:rFonts w:ascii="Times New Roman" w:eastAsiaTheme="minorHAnsi" w:hAnsi="Times New Roman" w:cs="Times New Roman"/>
          <w:color w:val="auto"/>
          <w:sz w:val="24"/>
          <w:szCs w:val="24"/>
        </w:rPr>
      </w:pPr>
    </w:p>
    <w:p w14:paraId="51ED9EA5" w14:textId="77777777" w:rsidR="00982D6D" w:rsidRDefault="00982D6D" w:rsidP="00982D6D">
      <w:pPr>
        <w:pStyle w:val="TOCHeading"/>
        <w:spacing w:after="240"/>
        <w:rPr>
          <w:rFonts w:ascii="Times New Roman" w:eastAsiaTheme="minorHAnsi" w:hAnsi="Times New Roman" w:cs="Times New Roman"/>
          <w:color w:val="auto"/>
          <w:sz w:val="24"/>
          <w:szCs w:val="24"/>
        </w:rPr>
      </w:pPr>
    </w:p>
    <w:sdt>
      <w:sdtPr>
        <w:rPr>
          <w:rFonts w:ascii="Times New Roman" w:eastAsiaTheme="minorHAnsi" w:hAnsi="Times New Roman" w:cs="Times New Roman"/>
          <w:color w:val="auto"/>
          <w:sz w:val="24"/>
          <w:szCs w:val="24"/>
        </w:rPr>
        <w:id w:val="1826084922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607FBAC0" w14:textId="16E3869A" w:rsidR="00705A9E" w:rsidRPr="00982D6D" w:rsidRDefault="005D2E77" w:rsidP="00982D6D">
          <w:pPr>
            <w:pStyle w:val="TOCHeading"/>
            <w:spacing w:after="240"/>
            <w:rPr>
              <w:rFonts w:ascii="Times New Roman" w:hAnsi="Times New Roman" w:cs="Times New Roman"/>
              <w:b/>
              <w:bCs/>
              <w:color w:val="auto"/>
              <w:sz w:val="36"/>
              <w:szCs w:val="36"/>
            </w:rPr>
          </w:pPr>
          <w:proofErr w:type="spellStart"/>
          <w:r w:rsidRPr="005D2E77">
            <w:rPr>
              <w:rFonts w:ascii="Times New Roman" w:hAnsi="Times New Roman" w:cs="Times New Roman"/>
              <w:b/>
              <w:bCs/>
              <w:color w:val="auto"/>
              <w:sz w:val="36"/>
              <w:szCs w:val="36"/>
            </w:rPr>
            <w:t>Sisältö</w:t>
          </w:r>
          <w:proofErr w:type="spellEnd"/>
        </w:p>
        <w:p w14:paraId="4E712A93" w14:textId="717C6699" w:rsidR="00672F8E" w:rsidRPr="00672F8E" w:rsidRDefault="00705A9E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r w:rsidRPr="00672F8E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672F8E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672F8E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26243006" w:history="1">
            <w:r w:rsidR="00672F8E" w:rsidRPr="00672F8E">
              <w:rPr>
                <w:rStyle w:val="Hyperlink"/>
                <w:rFonts w:ascii="Times New Roman" w:hAnsi="Times New Roman" w:cs="Times New Roman"/>
                <w:noProof/>
              </w:rPr>
              <w:t>Tavallinen murtoluku, jonka nimittäjä on kymmenen potenssi</w:t>
            </w:r>
            <w:r w:rsidR="00672F8E" w:rsidRPr="00672F8E">
              <w:rPr>
                <w:noProof/>
                <w:webHidden/>
              </w:rPr>
              <w:tab/>
            </w:r>
            <w:r w:rsidR="00672F8E" w:rsidRPr="00672F8E">
              <w:rPr>
                <w:noProof/>
                <w:webHidden/>
              </w:rPr>
              <w:fldChar w:fldCharType="begin"/>
            </w:r>
            <w:r w:rsidR="00672F8E" w:rsidRPr="00672F8E">
              <w:rPr>
                <w:noProof/>
                <w:webHidden/>
              </w:rPr>
              <w:instrText xml:space="preserve"> PAGEREF _Toc126243006 \h </w:instrText>
            </w:r>
            <w:r w:rsidR="00672F8E" w:rsidRPr="00672F8E">
              <w:rPr>
                <w:noProof/>
                <w:webHidden/>
              </w:rPr>
            </w:r>
            <w:r w:rsidR="00672F8E" w:rsidRPr="00672F8E">
              <w:rPr>
                <w:noProof/>
                <w:webHidden/>
              </w:rPr>
              <w:fldChar w:fldCharType="separate"/>
            </w:r>
            <w:r w:rsidR="00672F8E" w:rsidRPr="00672F8E">
              <w:rPr>
                <w:noProof/>
                <w:webHidden/>
              </w:rPr>
              <w:t>3</w:t>
            </w:r>
            <w:r w:rsidR="00672F8E" w:rsidRPr="00672F8E">
              <w:rPr>
                <w:noProof/>
                <w:webHidden/>
              </w:rPr>
              <w:fldChar w:fldCharType="end"/>
            </w:r>
          </w:hyperlink>
        </w:p>
        <w:p w14:paraId="667B251D" w14:textId="59233A68" w:rsidR="00672F8E" w:rsidRPr="00672F8E" w:rsidRDefault="00672F8E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26243007" w:history="1">
            <w:r w:rsidRPr="00672F8E">
              <w:rPr>
                <w:rStyle w:val="Hyperlink"/>
                <w:rFonts w:ascii="Times New Roman" w:hAnsi="Times New Roman" w:cs="Times New Roman"/>
                <w:noProof/>
                <w:lang w:val="es-ES"/>
              </w:rPr>
              <w:t>Desimaaliluku, jossa on äärellinen määrä desimaalipaikkoja</w:t>
            </w:r>
            <w:r w:rsidRPr="00672F8E">
              <w:rPr>
                <w:noProof/>
                <w:webHidden/>
              </w:rPr>
              <w:tab/>
            </w:r>
            <w:r w:rsidRPr="00672F8E">
              <w:rPr>
                <w:noProof/>
                <w:webHidden/>
              </w:rPr>
              <w:fldChar w:fldCharType="begin"/>
            </w:r>
            <w:r w:rsidRPr="00672F8E">
              <w:rPr>
                <w:noProof/>
                <w:webHidden/>
              </w:rPr>
              <w:instrText xml:space="preserve"> PAGEREF _Toc126243007 \h </w:instrText>
            </w:r>
            <w:r w:rsidRPr="00672F8E">
              <w:rPr>
                <w:noProof/>
                <w:webHidden/>
              </w:rPr>
            </w:r>
            <w:r w:rsidRPr="00672F8E">
              <w:rPr>
                <w:noProof/>
                <w:webHidden/>
              </w:rPr>
              <w:fldChar w:fldCharType="separate"/>
            </w:r>
            <w:r w:rsidRPr="00672F8E">
              <w:rPr>
                <w:noProof/>
                <w:webHidden/>
              </w:rPr>
              <w:t>3</w:t>
            </w:r>
            <w:r w:rsidRPr="00672F8E">
              <w:rPr>
                <w:noProof/>
                <w:webHidden/>
              </w:rPr>
              <w:fldChar w:fldCharType="end"/>
            </w:r>
          </w:hyperlink>
        </w:p>
        <w:p w14:paraId="1D4BAFF7" w14:textId="73B16FE6" w:rsidR="00672F8E" w:rsidRPr="00672F8E" w:rsidRDefault="00672F8E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26243008" w:history="1">
            <w:r w:rsidRPr="00672F8E">
              <w:rPr>
                <w:rStyle w:val="Hyperlink"/>
                <w:rFonts w:ascii="Times New Roman" w:hAnsi="Times New Roman" w:cs="Times New Roman"/>
                <w:noProof/>
              </w:rPr>
              <w:t>Tavallinen pelkistymätön murtoluku</w:t>
            </w:r>
            <w:r w:rsidRPr="00672F8E">
              <w:rPr>
                <w:noProof/>
                <w:webHidden/>
              </w:rPr>
              <w:tab/>
            </w:r>
            <w:r w:rsidRPr="00672F8E">
              <w:rPr>
                <w:noProof/>
                <w:webHidden/>
              </w:rPr>
              <w:fldChar w:fldCharType="begin"/>
            </w:r>
            <w:r w:rsidRPr="00672F8E">
              <w:rPr>
                <w:noProof/>
                <w:webHidden/>
              </w:rPr>
              <w:instrText xml:space="preserve"> PAGEREF _Toc126243008 \h </w:instrText>
            </w:r>
            <w:r w:rsidRPr="00672F8E">
              <w:rPr>
                <w:noProof/>
                <w:webHidden/>
              </w:rPr>
            </w:r>
            <w:r w:rsidRPr="00672F8E">
              <w:rPr>
                <w:noProof/>
                <w:webHidden/>
              </w:rPr>
              <w:fldChar w:fldCharType="separate"/>
            </w:r>
            <w:r w:rsidRPr="00672F8E">
              <w:rPr>
                <w:noProof/>
                <w:webHidden/>
              </w:rPr>
              <w:t>4</w:t>
            </w:r>
            <w:r w:rsidRPr="00672F8E">
              <w:rPr>
                <w:noProof/>
                <w:webHidden/>
              </w:rPr>
              <w:fldChar w:fldCharType="end"/>
            </w:r>
          </w:hyperlink>
        </w:p>
        <w:p w14:paraId="7BAA55D1" w14:textId="5196C8E9" w:rsidR="00672F8E" w:rsidRPr="00672F8E" w:rsidRDefault="00672F8E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26243009" w:history="1">
            <w:r w:rsidRPr="00672F8E">
              <w:rPr>
                <w:rStyle w:val="Hyperlink"/>
                <w:rFonts w:ascii="Times New Roman" w:hAnsi="Times New Roman" w:cs="Times New Roman"/>
                <w:noProof/>
              </w:rPr>
              <w:t>Muutos</w:t>
            </w:r>
            <w:r w:rsidRPr="00672F8E">
              <w:rPr>
                <w:noProof/>
                <w:webHidden/>
              </w:rPr>
              <w:tab/>
            </w:r>
            <w:r w:rsidRPr="00672F8E">
              <w:rPr>
                <w:noProof/>
                <w:webHidden/>
              </w:rPr>
              <w:fldChar w:fldCharType="begin"/>
            </w:r>
            <w:r w:rsidRPr="00672F8E">
              <w:rPr>
                <w:noProof/>
                <w:webHidden/>
              </w:rPr>
              <w:instrText xml:space="preserve"> PAGEREF _Toc126243009 \h </w:instrText>
            </w:r>
            <w:r w:rsidRPr="00672F8E">
              <w:rPr>
                <w:noProof/>
                <w:webHidden/>
              </w:rPr>
            </w:r>
            <w:r w:rsidRPr="00672F8E">
              <w:rPr>
                <w:noProof/>
                <w:webHidden/>
              </w:rPr>
              <w:fldChar w:fldCharType="separate"/>
            </w:r>
            <w:r w:rsidRPr="00672F8E">
              <w:rPr>
                <w:noProof/>
                <w:webHidden/>
              </w:rPr>
              <w:t>5</w:t>
            </w:r>
            <w:r w:rsidRPr="00672F8E">
              <w:rPr>
                <w:noProof/>
                <w:webHidden/>
              </w:rPr>
              <w:fldChar w:fldCharType="end"/>
            </w:r>
          </w:hyperlink>
        </w:p>
        <w:p w14:paraId="73522FCA" w14:textId="50AB30E1" w:rsidR="00705A9E" w:rsidRPr="00982D6D" w:rsidRDefault="00705A9E" w:rsidP="00982D6D">
          <w:pPr>
            <w:spacing w:after="240"/>
            <w:rPr>
              <w:rFonts w:ascii="Times New Roman" w:hAnsi="Times New Roman" w:cs="Times New Roman"/>
              <w:sz w:val="24"/>
              <w:szCs w:val="24"/>
            </w:rPr>
          </w:pPr>
          <w:r w:rsidRPr="00672F8E">
            <w:rPr>
              <w:rFonts w:ascii="Times New Roman" w:hAnsi="Times New Roman" w:cs="Times New Roman"/>
              <w:noProof/>
              <w:sz w:val="24"/>
              <w:szCs w:val="24"/>
            </w:rPr>
            <w:fldChar w:fldCharType="end"/>
          </w:r>
        </w:p>
      </w:sdtContent>
    </w:sdt>
    <w:p w14:paraId="2F420504" w14:textId="23EBF630" w:rsidR="00705A9E" w:rsidRPr="00982D6D" w:rsidRDefault="00705A9E" w:rsidP="00982D6D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982D6D">
        <w:rPr>
          <w:rFonts w:ascii="Times New Roman" w:hAnsi="Times New Roman" w:cs="Times New Roman"/>
          <w:sz w:val="24"/>
          <w:szCs w:val="24"/>
        </w:rPr>
        <w:br w:type="page"/>
      </w:r>
    </w:p>
    <w:p w14:paraId="0082AF35" w14:textId="5DEF5805" w:rsidR="00705A9E" w:rsidRPr="00982D6D" w:rsidRDefault="001045E8" w:rsidP="00982D6D">
      <w:pPr>
        <w:pStyle w:val="Heading1"/>
        <w:spacing w:after="240"/>
        <w:rPr>
          <w:rFonts w:ascii="Times New Roman" w:hAnsi="Times New Roman" w:cs="Times New Roman"/>
          <w:b/>
          <w:bCs/>
          <w:color w:val="auto"/>
        </w:rPr>
      </w:pPr>
      <w:bookmarkStart w:id="0" w:name="_Toc126243006"/>
      <w:proofErr w:type="spellStart"/>
      <w:r w:rsidRPr="001045E8">
        <w:rPr>
          <w:rFonts w:ascii="Times New Roman" w:hAnsi="Times New Roman" w:cs="Times New Roman"/>
          <w:b/>
          <w:bCs/>
          <w:color w:val="auto"/>
        </w:rPr>
        <w:lastRenderedPageBreak/>
        <w:t>Tavallinen</w:t>
      </w:r>
      <w:proofErr w:type="spellEnd"/>
      <w:r w:rsidRPr="001045E8">
        <w:rPr>
          <w:rFonts w:ascii="Times New Roman" w:hAnsi="Times New Roman" w:cs="Times New Roman"/>
          <w:b/>
          <w:bCs/>
          <w:color w:val="auto"/>
        </w:rPr>
        <w:t xml:space="preserve"> </w:t>
      </w:r>
      <w:proofErr w:type="spellStart"/>
      <w:r w:rsidRPr="001045E8">
        <w:rPr>
          <w:rFonts w:ascii="Times New Roman" w:hAnsi="Times New Roman" w:cs="Times New Roman"/>
          <w:b/>
          <w:bCs/>
          <w:color w:val="auto"/>
        </w:rPr>
        <w:t>murtoluku</w:t>
      </w:r>
      <w:proofErr w:type="spellEnd"/>
      <w:r w:rsidRPr="001045E8">
        <w:rPr>
          <w:rFonts w:ascii="Times New Roman" w:hAnsi="Times New Roman" w:cs="Times New Roman"/>
          <w:b/>
          <w:bCs/>
          <w:color w:val="auto"/>
        </w:rPr>
        <w:t xml:space="preserve">, </w:t>
      </w:r>
      <w:proofErr w:type="spellStart"/>
      <w:r w:rsidRPr="001045E8">
        <w:rPr>
          <w:rFonts w:ascii="Times New Roman" w:hAnsi="Times New Roman" w:cs="Times New Roman"/>
          <w:b/>
          <w:bCs/>
          <w:color w:val="auto"/>
        </w:rPr>
        <w:t>jonka</w:t>
      </w:r>
      <w:proofErr w:type="spellEnd"/>
      <w:r w:rsidRPr="001045E8">
        <w:rPr>
          <w:rFonts w:ascii="Times New Roman" w:hAnsi="Times New Roman" w:cs="Times New Roman"/>
          <w:b/>
          <w:bCs/>
          <w:color w:val="auto"/>
        </w:rPr>
        <w:t xml:space="preserve"> </w:t>
      </w:r>
      <w:proofErr w:type="spellStart"/>
      <w:r w:rsidRPr="001045E8">
        <w:rPr>
          <w:rFonts w:ascii="Times New Roman" w:hAnsi="Times New Roman" w:cs="Times New Roman"/>
          <w:b/>
          <w:bCs/>
          <w:color w:val="auto"/>
        </w:rPr>
        <w:t>nimittäjä</w:t>
      </w:r>
      <w:proofErr w:type="spellEnd"/>
      <w:r w:rsidRPr="001045E8">
        <w:rPr>
          <w:rFonts w:ascii="Times New Roman" w:hAnsi="Times New Roman" w:cs="Times New Roman"/>
          <w:b/>
          <w:bCs/>
          <w:color w:val="auto"/>
        </w:rPr>
        <w:t xml:space="preserve"> on </w:t>
      </w:r>
      <w:proofErr w:type="spellStart"/>
      <w:r w:rsidRPr="001045E8">
        <w:rPr>
          <w:rFonts w:ascii="Times New Roman" w:hAnsi="Times New Roman" w:cs="Times New Roman"/>
          <w:b/>
          <w:bCs/>
          <w:color w:val="auto"/>
        </w:rPr>
        <w:t>kymmenen</w:t>
      </w:r>
      <w:proofErr w:type="spellEnd"/>
      <w:r w:rsidRPr="001045E8">
        <w:rPr>
          <w:rFonts w:ascii="Times New Roman" w:hAnsi="Times New Roman" w:cs="Times New Roman"/>
          <w:b/>
          <w:bCs/>
          <w:color w:val="auto"/>
        </w:rPr>
        <w:t xml:space="preserve"> </w:t>
      </w:r>
      <w:proofErr w:type="spellStart"/>
      <w:r w:rsidRPr="001045E8">
        <w:rPr>
          <w:rFonts w:ascii="Times New Roman" w:hAnsi="Times New Roman" w:cs="Times New Roman"/>
          <w:b/>
          <w:bCs/>
          <w:color w:val="auto"/>
        </w:rPr>
        <w:t>potenssi</w:t>
      </w:r>
      <w:bookmarkEnd w:id="0"/>
      <w:proofErr w:type="spellEnd"/>
    </w:p>
    <w:p w14:paraId="30883F26" w14:textId="77777777" w:rsidR="00705A9E" w:rsidRPr="00982D6D" w:rsidRDefault="00705A9E" w:rsidP="00982D6D">
      <w:pPr>
        <w:spacing w:after="240"/>
        <w:rPr>
          <w:rFonts w:ascii="Times New Roman" w:hAnsi="Times New Roman" w:cs="Times New Roman"/>
          <w:sz w:val="24"/>
          <w:szCs w:val="24"/>
        </w:rPr>
      </w:pPr>
    </w:p>
    <w:p w14:paraId="75EB65CD" w14:textId="16B9B59F" w:rsidR="00B02BBE" w:rsidRPr="00982D6D" w:rsidRDefault="00DB5253" w:rsidP="002E2F38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DB5253">
        <w:rPr>
          <w:rFonts w:ascii="Times New Roman" w:hAnsi="Times New Roman" w:cs="Times New Roman"/>
          <w:sz w:val="24"/>
          <w:szCs w:val="24"/>
        </w:rPr>
        <w:t>Mikä</w:t>
      </w:r>
      <w:proofErr w:type="spellEnd"/>
      <w:r w:rsidRPr="00DB52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5253">
        <w:rPr>
          <w:rFonts w:ascii="Times New Roman" w:hAnsi="Times New Roman" w:cs="Times New Roman"/>
          <w:sz w:val="24"/>
          <w:szCs w:val="24"/>
        </w:rPr>
        <w:t>tahansa</w:t>
      </w:r>
      <w:proofErr w:type="spellEnd"/>
      <w:r w:rsidRPr="00DB52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5253">
        <w:rPr>
          <w:rFonts w:ascii="Times New Roman" w:hAnsi="Times New Roman" w:cs="Times New Roman"/>
          <w:sz w:val="24"/>
          <w:szCs w:val="24"/>
        </w:rPr>
        <w:t>tavallinen</w:t>
      </w:r>
      <w:proofErr w:type="spellEnd"/>
      <w:r w:rsidRPr="00DB52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5253">
        <w:rPr>
          <w:rFonts w:ascii="Times New Roman" w:hAnsi="Times New Roman" w:cs="Times New Roman"/>
          <w:sz w:val="24"/>
          <w:szCs w:val="24"/>
        </w:rPr>
        <w:t>murtoluku</w:t>
      </w:r>
      <w:proofErr w:type="spellEnd"/>
      <w:r w:rsidRPr="00DB525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B5253">
        <w:rPr>
          <w:rFonts w:ascii="Times New Roman" w:hAnsi="Times New Roman" w:cs="Times New Roman"/>
          <w:sz w:val="24"/>
          <w:szCs w:val="24"/>
        </w:rPr>
        <w:t>jonka</w:t>
      </w:r>
      <w:proofErr w:type="spellEnd"/>
      <w:r w:rsidRPr="00DB52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5253">
        <w:rPr>
          <w:rFonts w:ascii="Times New Roman" w:hAnsi="Times New Roman" w:cs="Times New Roman"/>
          <w:sz w:val="24"/>
          <w:szCs w:val="24"/>
        </w:rPr>
        <w:t>potenssi</w:t>
      </w:r>
      <w:proofErr w:type="spellEnd"/>
      <w:r w:rsidRPr="00DB5253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Pr="00DB5253">
        <w:rPr>
          <w:rFonts w:ascii="Times New Roman" w:hAnsi="Times New Roman" w:cs="Times New Roman"/>
          <w:sz w:val="24"/>
          <w:szCs w:val="24"/>
        </w:rPr>
        <w:t>kymmenen</w:t>
      </w:r>
      <w:proofErr w:type="spellEnd"/>
      <w:r w:rsidRPr="00DB52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5253">
        <w:rPr>
          <w:rFonts w:ascii="Times New Roman" w:hAnsi="Times New Roman" w:cs="Times New Roman"/>
          <w:sz w:val="24"/>
          <w:szCs w:val="24"/>
        </w:rPr>
        <w:t>nimittäjää</w:t>
      </w:r>
      <w:proofErr w:type="spellEnd"/>
      <w:r w:rsidRPr="00DB525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B5253">
        <w:rPr>
          <w:rFonts w:ascii="Times New Roman" w:hAnsi="Times New Roman" w:cs="Times New Roman"/>
          <w:sz w:val="24"/>
          <w:szCs w:val="24"/>
        </w:rPr>
        <w:t>kirjoitetaan</w:t>
      </w:r>
      <w:proofErr w:type="spellEnd"/>
      <w:r w:rsidRPr="00DB52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5253">
        <w:rPr>
          <w:rFonts w:ascii="Times New Roman" w:hAnsi="Times New Roman" w:cs="Times New Roman"/>
          <w:sz w:val="24"/>
          <w:szCs w:val="24"/>
        </w:rPr>
        <w:t>desimaalimurtoluvuksi</w:t>
      </w:r>
      <w:proofErr w:type="spellEnd"/>
      <w:r w:rsidRPr="00DB52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5253">
        <w:rPr>
          <w:rFonts w:ascii="Times New Roman" w:hAnsi="Times New Roman" w:cs="Times New Roman"/>
          <w:sz w:val="24"/>
          <w:szCs w:val="24"/>
        </w:rPr>
        <w:t>asettamalla</w:t>
      </w:r>
      <w:proofErr w:type="spellEnd"/>
      <w:r w:rsidRPr="00DB52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5253">
        <w:rPr>
          <w:rFonts w:ascii="Times New Roman" w:hAnsi="Times New Roman" w:cs="Times New Roman"/>
          <w:sz w:val="24"/>
          <w:szCs w:val="24"/>
        </w:rPr>
        <w:t>pilkku</w:t>
      </w:r>
      <w:proofErr w:type="spellEnd"/>
      <w:r w:rsidRPr="00DB52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5253">
        <w:rPr>
          <w:rFonts w:ascii="Times New Roman" w:hAnsi="Times New Roman" w:cs="Times New Roman"/>
          <w:sz w:val="24"/>
          <w:szCs w:val="24"/>
        </w:rPr>
        <w:t>ennen</w:t>
      </w:r>
      <w:proofErr w:type="spellEnd"/>
      <w:r w:rsidRPr="00DB52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5253">
        <w:rPr>
          <w:rFonts w:ascii="Times New Roman" w:hAnsi="Times New Roman" w:cs="Times New Roman"/>
          <w:sz w:val="24"/>
          <w:szCs w:val="24"/>
        </w:rPr>
        <w:t>oikealta</w:t>
      </w:r>
      <w:proofErr w:type="spellEnd"/>
      <w:r w:rsidRPr="00DB52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5253">
        <w:rPr>
          <w:rFonts w:ascii="Times New Roman" w:hAnsi="Times New Roman" w:cs="Times New Roman"/>
          <w:sz w:val="24"/>
          <w:szCs w:val="24"/>
        </w:rPr>
        <w:t>vasemmalle</w:t>
      </w:r>
      <w:proofErr w:type="spellEnd"/>
      <w:r w:rsidRPr="00DB52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5253">
        <w:rPr>
          <w:rFonts w:ascii="Times New Roman" w:hAnsi="Times New Roman" w:cs="Times New Roman"/>
          <w:sz w:val="24"/>
          <w:szCs w:val="24"/>
        </w:rPr>
        <w:t>laskettua</w:t>
      </w:r>
      <w:proofErr w:type="spellEnd"/>
      <w:r w:rsidRPr="00DB52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5253">
        <w:rPr>
          <w:rFonts w:ascii="Times New Roman" w:hAnsi="Times New Roman" w:cs="Times New Roman"/>
          <w:sz w:val="24"/>
          <w:szCs w:val="24"/>
        </w:rPr>
        <w:t>osoittajanumeroa</w:t>
      </w:r>
      <w:proofErr w:type="spellEnd"/>
      <w:r w:rsidRPr="00DB525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B5253">
        <w:rPr>
          <w:rFonts w:ascii="Times New Roman" w:hAnsi="Times New Roman" w:cs="Times New Roman"/>
          <w:sz w:val="24"/>
          <w:szCs w:val="24"/>
        </w:rPr>
        <w:t>joka</w:t>
      </w:r>
      <w:proofErr w:type="spellEnd"/>
      <w:r w:rsidRPr="00DB5253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Pr="00DB5253">
        <w:rPr>
          <w:rFonts w:ascii="Times New Roman" w:hAnsi="Times New Roman" w:cs="Times New Roman"/>
          <w:sz w:val="24"/>
          <w:szCs w:val="24"/>
        </w:rPr>
        <w:t>yhtä</w:t>
      </w:r>
      <w:proofErr w:type="spellEnd"/>
      <w:r w:rsidRPr="00DB52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5253">
        <w:rPr>
          <w:rFonts w:ascii="Times New Roman" w:hAnsi="Times New Roman" w:cs="Times New Roman"/>
          <w:sz w:val="24"/>
          <w:szCs w:val="24"/>
        </w:rPr>
        <w:t>suuri</w:t>
      </w:r>
      <w:proofErr w:type="spellEnd"/>
      <w:r w:rsidRPr="00DB52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5253">
        <w:rPr>
          <w:rFonts w:ascii="Times New Roman" w:hAnsi="Times New Roman" w:cs="Times New Roman"/>
          <w:sz w:val="24"/>
          <w:szCs w:val="24"/>
        </w:rPr>
        <w:t>kuin</w:t>
      </w:r>
      <w:proofErr w:type="spellEnd"/>
      <w:r w:rsidRPr="00DB525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B5253">
        <w:rPr>
          <w:rFonts w:ascii="Times New Roman" w:hAnsi="Times New Roman" w:cs="Times New Roman"/>
          <w:sz w:val="24"/>
          <w:szCs w:val="24"/>
        </w:rPr>
        <w:t>10:n</w:t>
      </w:r>
      <w:proofErr w:type="gramEnd"/>
      <w:r w:rsidRPr="00DB52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5253">
        <w:rPr>
          <w:rFonts w:ascii="Times New Roman" w:hAnsi="Times New Roman" w:cs="Times New Roman"/>
          <w:sz w:val="24"/>
          <w:szCs w:val="24"/>
        </w:rPr>
        <w:t>eksponentti</w:t>
      </w:r>
      <w:proofErr w:type="spellEnd"/>
      <w:r w:rsidRPr="00DB52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5253">
        <w:rPr>
          <w:rFonts w:ascii="Times New Roman" w:hAnsi="Times New Roman" w:cs="Times New Roman"/>
          <w:sz w:val="24"/>
          <w:szCs w:val="24"/>
        </w:rPr>
        <w:t>nimittäjässä</w:t>
      </w:r>
      <w:proofErr w:type="spellEnd"/>
      <w:r w:rsidRPr="00DB525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B5253">
        <w:rPr>
          <w:rFonts w:ascii="Times New Roman" w:hAnsi="Times New Roman" w:cs="Times New Roman"/>
          <w:sz w:val="24"/>
          <w:szCs w:val="24"/>
        </w:rPr>
        <w:t>Tarvittaessa</w:t>
      </w:r>
      <w:proofErr w:type="spellEnd"/>
      <w:r w:rsidRPr="00DB52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5253">
        <w:rPr>
          <w:rFonts w:ascii="Times New Roman" w:hAnsi="Times New Roman" w:cs="Times New Roman"/>
          <w:sz w:val="24"/>
          <w:szCs w:val="24"/>
        </w:rPr>
        <w:t>osoittajan</w:t>
      </w:r>
      <w:proofErr w:type="spellEnd"/>
      <w:r w:rsidRPr="00DB52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5253">
        <w:rPr>
          <w:rFonts w:ascii="Times New Roman" w:hAnsi="Times New Roman" w:cs="Times New Roman"/>
          <w:sz w:val="24"/>
          <w:szCs w:val="24"/>
        </w:rPr>
        <w:t>eteen</w:t>
      </w:r>
      <w:proofErr w:type="spellEnd"/>
      <w:r w:rsidRPr="00DB52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5253">
        <w:rPr>
          <w:rFonts w:ascii="Times New Roman" w:hAnsi="Times New Roman" w:cs="Times New Roman"/>
          <w:sz w:val="24"/>
          <w:szCs w:val="24"/>
        </w:rPr>
        <w:t>kirjoitetaan</w:t>
      </w:r>
      <w:proofErr w:type="spellEnd"/>
      <w:r w:rsidRPr="00DB52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5253">
        <w:rPr>
          <w:rFonts w:ascii="Times New Roman" w:hAnsi="Times New Roman" w:cs="Times New Roman"/>
          <w:sz w:val="24"/>
          <w:szCs w:val="24"/>
        </w:rPr>
        <w:t>nollia</w:t>
      </w:r>
      <w:proofErr w:type="spellEnd"/>
      <w:r w:rsidR="002E2F38" w:rsidRPr="002E2F38">
        <w:rPr>
          <w:rFonts w:ascii="Times New Roman" w:hAnsi="Times New Roman" w:cs="Times New Roman"/>
          <w:sz w:val="24"/>
          <w:szCs w:val="24"/>
        </w:rPr>
        <w:t>.</w:t>
      </w:r>
    </w:p>
    <w:p w14:paraId="62AD5C60" w14:textId="334F7767" w:rsidR="00B02BBE" w:rsidRPr="00982D6D" w:rsidRDefault="00DB5253" w:rsidP="00982D6D">
      <w:pPr>
        <w:spacing w:after="240"/>
        <w:jc w:val="both"/>
        <w:rPr>
          <w:rFonts w:ascii="Times New Roman" w:hAnsi="Times New Roman" w:cs="Times New Roman"/>
          <w:i/>
          <w:sz w:val="24"/>
          <w:szCs w:val="24"/>
          <w:lang w:val="es-ES"/>
        </w:rPr>
      </w:pPr>
      <w:proofErr w:type="spellStart"/>
      <w:r w:rsidRPr="00DB5253">
        <w:rPr>
          <w:rFonts w:ascii="Times New Roman" w:hAnsi="Times New Roman" w:cs="Times New Roman"/>
          <w:i/>
          <w:sz w:val="24"/>
          <w:szCs w:val="24"/>
          <w:lang w:val="es-ES"/>
        </w:rPr>
        <w:t>Esimerkkejä</w:t>
      </w:r>
      <w:proofErr w:type="spellEnd"/>
      <w:r w:rsidR="00B02BBE" w:rsidRPr="00982D6D">
        <w:rPr>
          <w:rFonts w:ascii="Times New Roman" w:hAnsi="Times New Roman" w:cs="Times New Roman"/>
          <w:i/>
          <w:sz w:val="24"/>
          <w:szCs w:val="24"/>
          <w:lang w:val="es-ES"/>
        </w:rPr>
        <w:t>:</w:t>
      </w:r>
    </w:p>
    <w:p w14:paraId="2FBDAA83" w14:textId="77777777" w:rsidR="00B02BBE" w:rsidRPr="00982D6D" w:rsidRDefault="00B02BBE" w:rsidP="00982D6D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982D6D">
        <w:rPr>
          <w:rFonts w:ascii="Times New Roman" w:hAnsi="Times New Roman" w:cs="Times New Roman"/>
          <w:sz w:val="24"/>
          <w:szCs w:val="24"/>
        </w:rPr>
        <w:object w:dxaOrig="1040" w:dyaOrig="580" w14:anchorId="5DDD9D8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29.25pt" o:ole="">
            <v:imagedata r:id="rId9" o:title=""/>
          </v:shape>
          <o:OLEObject Type="Embed" ProgID="Equation.DSMT4" ShapeID="_x0000_i1025" DrawAspect="Content" ObjectID="_1736856127" r:id="rId10"/>
        </w:object>
      </w:r>
      <w:r w:rsidRPr="00982D6D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</w:p>
    <w:p w14:paraId="1A43430D" w14:textId="2F0B789E" w:rsidR="00B02BBE" w:rsidRPr="00982D6D" w:rsidRDefault="00B02BBE" w:rsidP="00982D6D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982D6D">
        <w:rPr>
          <w:rFonts w:ascii="Times New Roman" w:hAnsi="Times New Roman" w:cs="Times New Roman"/>
          <w:sz w:val="24"/>
          <w:szCs w:val="24"/>
        </w:rPr>
        <w:object w:dxaOrig="1800" w:dyaOrig="620" w14:anchorId="19F20B1C">
          <v:shape id="_x0000_i1026" type="#_x0000_t75" style="width:90pt;height:30.75pt" o:ole="">
            <v:imagedata r:id="rId11" o:title=""/>
          </v:shape>
          <o:OLEObject Type="Embed" ProgID="Equation.DSMT4" ShapeID="_x0000_i1026" DrawAspect="Content" ObjectID="_1736856128" r:id="rId12"/>
        </w:object>
      </w:r>
      <w:r w:rsidRPr="00982D6D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</w:p>
    <w:p w14:paraId="661F03A9" w14:textId="4EDC686C" w:rsidR="00982D6D" w:rsidRPr="00982D6D" w:rsidRDefault="00982D6D" w:rsidP="00982D6D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789EE500" w14:textId="77777777" w:rsidR="00982D6D" w:rsidRPr="00982D6D" w:rsidRDefault="00982D6D" w:rsidP="00982D6D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21700CEF" w14:textId="639C8B8A" w:rsidR="00705A9E" w:rsidRPr="00982D6D" w:rsidRDefault="00F71FE5" w:rsidP="00982D6D">
      <w:pPr>
        <w:pStyle w:val="Heading1"/>
        <w:spacing w:after="240"/>
        <w:rPr>
          <w:rFonts w:ascii="Times New Roman" w:hAnsi="Times New Roman" w:cs="Times New Roman"/>
          <w:b/>
          <w:bCs/>
          <w:color w:val="auto"/>
          <w:lang w:val="es-ES"/>
        </w:rPr>
      </w:pPr>
      <w:bookmarkStart w:id="1" w:name="_Toc126243007"/>
      <w:proofErr w:type="spellStart"/>
      <w:r w:rsidRPr="00F71FE5">
        <w:rPr>
          <w:rFonts w:ascii="Times New Roman" w:hAnsi="Times New Roman" w:cs="Times New Roman"/>
          <w:b/>
          <w:bCs/>
          <w:color w:val="auto"/>
          <w:lang w:val="es-ES"/>
        </w:rPr>
        <w:t>Desimaaliluku</w:t>
      </w:r>
      <w:proofErr w:type="spellEnd"/>
      <w:r w:rsidRPr="00F71FE5">
        <w:rPr>
          <w:rFonts w:ascii="Times New Roman" w:hAnsi="Times New Roman" w:cs="Times New Roman"/>
          <w:b/>
          <w:bCs/>
          <w:color w:val="auto"/>
          <w:lang w:val="es-ES"/>
        </w:rPr>
        <w:t xml:space="preserve">, </w:t>
      </w:r>
      <w:proofErr w:type="spellStart"/>
      <w:r w:rsidRPr="00F71FE5">
        <w:rPr>
          <w:rFonts w:ascii="Times New Roman" w:hAnsi="Times New Roman" w:cs="Times New Roman"/>
          <w:b/>
          <w:bCs/>
          <w:color w:val="auto"/>
          <w:lang w:val="es-ES"/>
        </w:rPr>
        <w:t>jossa</w:t>
      </w:r>
      <w:proofErr w:type="spellEnd"/>
      <w:r w:rsidRPr="00F71FE5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Pr="00F71FE5">
        <w:rPr>
          <w:rFonts w:ascii="Times New Roman" w:hAnsi="Times New Roman" w:cs="Times New Roman"/>
          <w:b/>
          <w:bCs/>
          <w:color w:val="auto"/>
          <w:lang w:val="es-ES"/>
        </w:rPr>
        <w:t>on</w:t>
      </w:r>
      <w:proofErr w:type="spellEnd"/>
      <w:r w:rsidRPr="00F71FE5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Pr="00F71FE5">
        <w:rPr>
          <w:rFonts w:ascii="Times New Roman" w:hAnsi="Times New Roman" w:cs="Times New Roman"/>
          <w:b/>
          <w:bCs/>
          <w:color w:val="auto"/>
          <w:lang w:val="es-ES"/>
        </w:rPr>
        <w:t>äärellinen</w:t>
      </w:r>
      <w:proofErr w:type="spellEnd"/>
      <w:r w:rsidRPr="00F71FE5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Pr="00F71FE5">
        <w:rPr>
          <w:rFonts w:ascii="Times New Roman" w:hAnsi="Times New Roman" w:cs="Times New Roman"/>
          <w:b/>
          <w:bCs/>
          <w:color w:val="auto"/>
          <w:lang w:val="es-ES"/>
        </w:rPr>
        <w:t>määrä</w:t>
      </w:r>
      <w:proofErr w:type="spellEnd"/>
      <w:r w:rsidRPr="00F71FE5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Pr="00F71FE5">
        <w:rPr>
          <w:rFonts w:ascii="Times New Roman" w:hAnsi="Times New Roman" w:cs="Times New Roman"/>
          <w:b/>
          <w:bCs/>
          <w:color w:val="auto"/>
          <w:lang w:val="es-ES"/>
        </w:rPr>
        <w:t>desimaalipaikkoja</w:t>
      </w:r>
      <w:bookmarkEnd w:id="1"/>
      <w:proofErr w:type="spellEnd"/>
    </w:p>
    <w:p w14:paraId="62AD040A" w14:textId="77777777" w:rsidR="00705A9E" w:rsidRPr="00982D6D" w:rsidRDefault="00705A9E" w:rsidP="00982D6D">
      <w:pPr>
        <w:spacing w:after="240"/>
        <w:rPr>
          <w:rFonts w:ascii="Times New Roman" w:hAnsi="Times New Roman" w:cs="Times New Roman"/>
          <w:sz w:val="24"/>
          <w:szCs w:val="24"/>
          <w:lang w:val="es-ES"/>
        </w:rPr>
      </w:pPr>
    </w:p>
    <w:p w14:paraId="2280DDF5" w14:textId="29798A24" w:rsidR="00B02BBE" w:rsidRPr="00982D6D" w:rsidRDefault="009974F8" w:rsidP="000B6547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9974F8">
        <w:rPr>
          <w:rFonts w:ascii="Times New Roman" w:hAnsi="Times New Roman" w:cs="Times New Roman"/>
          <w:sz w:val="24"/>
          <w:szCs w:val="24"/>
          <w:lang w:val="es-ES"/>
        </w:rPr>
        <w:t>Mikä</w:t>
      </w:r>
      <w:proofErr w:type="spellEnd"/>
      <w:r w:rsidRPr="009974F8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974F8">
        <w:rPr>
          <w:rFonts w:ascii="Times New Roman" w:hAnsi="Times New Roman" w:cs="Times New Roman"/>
          <w:sz w:val="24"/>
          <w:szCs w:val="24"/>
          <w:lang w:val="es-ES"/>
        </w:rPr>
        <w:t>tahansa</w:t>
      </w:r>
      <w:proofErr w:type="spellEnd"/>
      <w:r w:rsidRPr="009974F8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974F8">
        <w:rPr>
          <w:rFonts w:ascii="Times New Roman" w:hAnsi="Times New Roman" w:cs="Times New Roman"/>
          <w:sz w:val="24"/>
          <w:szCs w:val="24"/>
          <w:lang w:val="es-ES"/>
        </w:rPr>
        <w:t>desimaaliluku</w:t>
      </w:r>
      <w:proofErr w:type="spellEnd"/>
      <w:r w:rsidRPr="009974F8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9974F8">
        <w:rPr>
          <w:rFonts w:ascii="Times New Roman" w:hAnsi="Times New Roman" w:cs="Times New Roman"/>
          <w:sz w:val="24"/>
          <w:szCs w:val="24"/>
          <w:lang w:val="es-ES"/>
        </w:rPr>
        <w:t>jolla</w:t>
      </w:r>
      <w:proofErr w:type="spellEnd"/>
      <w:r w:rsidRPr="009974F8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974F8">
        <w:rPr>
          <w:rFonts w:ascii="Times New Roman" w:hAnsi="Times New Roman" w:cs="Times New Roman"/>
          <w:sz w:val="24"/>
          <w:szCs w:val="24"/>
          <w:lang w:val="es-ES"/>
        </w:rPr>
        <w:t>on</w:t>
      </w:r>
      <w:proofErr w:type="spellEnd"/>
      <w:r w:rsidRPr="009974F8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974F8">
        <w:rPr>
          <w:rFonts w:ascii="Times New Roman" w:hAnsi="Times New Roman" w:cs="Times New Roman"/>
          <w:sz w:val="24"/>
          <w:szCs w:val="24"/>
          <w:lang w:val="es-ES"/>
        </w:rPr>
        <w:t>äärellinen</w:t>
      </w:r>
      <w:proofErr w:type="spellEnd"/>
      <w:r w:rsidRPr="009974F8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974F8">
        <w:rPr>
          <w:rFonts w:ascii="Times New Roman" w:hAnsi="Times New Roman" w:cs="Times New Roman"/>
          <w:sz w:val="24"/>
          <w:szCs w:val="24"/>
          <w:lang w:val="es-ES"/>
        </w:rPr>
        <w:t>määrä</w:t>
      </w:r>
      <w:proofErr w:type="spellEnd"/>
      <w:r w:rsidRPr="009974F8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974F8">
        <w:rPr>
          <w:rFonts w:ascii="Times New Roman" w:hAnsi="Times New Roman" w:cs="Times New Roman"/>
          <w:sz w:val="24"/>
          <w:szCs w:val="24"/>
          <w:lang w:val="es-ES"/>
        </w:rPr>
        <w:t>desimaalilukuja</w:t>
      </w:r>
      <w:proofErr w:type="spellEnd"/>
      <w:r w:rsidRPr="009974F8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9974F8">
        <w:rPr>
          <w:rFonts w:ascii="Times New Roman" w:hAnsi="Times New Roman" w:cs="Times New Roman"/>
          <w:sz w:val="24"/>
          <w:szCs w:val="24"/>
          <w:lang w:val="es-ES"/>
        </w:rPr>
        <w:t>muunnetaan</w:t>
      </w:r>
      <w:proofErr w:type="spellEnd"/>
      <w:r w:rsidRPr="009974F8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974F8">
        <w:rPr>
          <w:rFonts w:ascii="Times New Roman" w:hAnsi="Times New Roman" w:cs="Times New Roman"/>
          <w:sz w:val="24"/>
          <w:szCs w:val="24"/>
          <w:lang w:val="es-ES"/>
        </w:rPr>
        <w:t>tavalliseksi</w:t>
      </w:r>
      <w:proofErr w:type="spellEnd"/>
      <w:r w:rsidRPr="009974F8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974F8">
        <w:rPr>
          <w:rFonts w:ascii="Times New Roman" w:hAnsi="Times New Roman" w:cs="Times New Roman"/>
          <w:sz w:val="24"/>
          <w:szCs w:val="24"/>
          <w:lang w:val="es-ES"/>
        </w:rPr>
        <w:t>murtoluvuksi</w:t>
      </w:r>
      <w:proofErr w:type="spellEnd"/>
      <w:r w:rsidRPr="009974F8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9974F8">
        <w:rPr>
          <w:rFonts w:ascii="Times New Roman" w:hAnsi="Times New Roman" w:cs="Times New Roman"/>
          <w:sz w:val="24"/>
          <w:szCs w:val="24"/>
          <w:lang w:val="es-ES"/>
        </w:rPr>
        <w:t>jonka</w:t>
      </w:r>
      <w:proofErr w:type="spellEnd"/>
      <w:r w:rsidRPr="009974F8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974F8">
        <w:rPr>
          <w:rFonts w:ascii="Times New Roman" w:hAnsi="Times New Roman" w:cs="Times New Roman"/>
          <w:sz w:val="24"/>
          <w:szCs w:val="24"/>
          <w:lang w:val="es-ES"/>
        </w:rPr>
        <w:t>osoittaja</w:t>
      </w:r>
      <w:proofErr w:type="spellEnd"/>
      <w:r w:rsidRPr="009974F8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974F8">
        <w:rPr>
          <w:rFonts w:ascii="Times New Roman" w:hAnsi="Times New Roman" w:cs="Times New Roman"/>
          <w:sz w:val="24"/>
          <w:szCs w:val="24"/>
          <w:lang w:val="es-ES"/>
        </w:rPr>
        <w:t>koostuu</w:t>
      </w:r>
      <w:proofErr w:type="spellEnd"/>
      <w:r w:rsidRPr="009974F8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974F8">
        <w:rPr>
          <w:rFonts w:ascii="Times New Roman" w:hAnsi="Times New Roman" w:cs="Times New Roman"/>
          <w:sz w:val="24"/>
          <w:szCs w:val="24"/>
          <w:lang w:val="es-ES"/>
        </w:rPr>
        <w:t>desimaaliluvusta</w:t>
      </w:r>
      <w:proofErr w:type="spellEnd"/>
      <w:r w:rsidRPr="009974F8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974F8">
        <w:rPr>
          <w:rFonts w:ascii="Times New Roman" w:hAnsi="Times New Roman" w:cs="Times New Roman"/>
          <w:sz w:val="24"/>
          <w:szCs w:val="24"/>
          <w:lang w:val="es-ES"/>
        </w:rPr>
        <w:t>saadusta</w:t>
      </w:r>
      <w:proofErr w:type="spellEnd"/>
      <w:r w:rsidRPr="009974F8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974F8">
        <w:rPr>
          <w:rFonts w:ascii="Times New Roman" w:hAnsi="Times New Roman" w:cs="Times New Roman"/>
          <w:sz w:val="24"/>
          <w:szCs w:val="24"/>
          <w:lang w:val="es-ES"/>
        </w:rPr>
        <w:t>luonnollisesta</w:t>
      </w:r>
      <w:proofErr w:type="spellEnd"/>
      <w:r w:rsidRPr="009974F8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974F8">
        <w:rPr>
          <w:rFonts w:ascii="Times New Roman" w:hAnsi="Times New Roman" w:cs="Times New Roman"/>
          <w:sz w:val="24"/>
          <w:szCs w:val="24"/>
          <w:lang w:val="es-ES"/>
        </w:rPr>
        <w:t>luvusta</w:t>
      </w:r>
      <w:proofErr w:type="spellEnd"/>
      <w:r w:rsidRPr="009974F8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974F8">
        <w:rPr>
          <w:rFonts w:ascii="Times New Roman" w:hAnsi="Times New Roman" w:cs="Times New Roman"/>
          <w:sz w:val="24"/>
          <w:szCs w:val="24"/>
          <w:lang w:val="es-ES"/>
        </w:rPr>
        <w:t>poistamalla</w:t>
      </w:r>
      <w:proofErr w:type="spellEnd"/>
      <w:r w:rsidRPr="009974F8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974F8">
        <w:rPr>
          <w:rFonts w:ascii="Times New Roman" w:hAnsi="Times New Roman" w:cs="Times New Roman"/>
          <w:sz w:val="24"/>
          <w:szCs w:val="24"/>
          <w:lang w:val="es-ES"/>
        </w:rPr>
        <w:t>pilkku</w:t>
      </w:r>
      <w:proofErr w:type="spellEnd"/>
      <w:r w:rsidRPr="009974F8">
        <w:rPr>
          <w:rFonts w:ascii="Times New Roman" w:hAnsi="Times New Roman" w:cs="Times New Roman"/>
          <w:sz w:val="24"/>
          <w:szCs w:val="24"/>
          <w:lang w:val="es-ES"/>
        </w:rPr>
        <w:t xml:space="preserve"> ja </w:t>
      </w:r>
      <w:proofErr w:type="spellStart"/>
      <w:r w:rsidRPr="009974F8">
        <w:rPr>
          <w:rFonts w:ascii="Times New Roman" w:hAnsi="Times New Roman" w:cs="Times New Roman"/>
          <w:sz w:val="24"/>
          <w:szCs w:val="24"/>
          <w:lang w:val="es-ES"/>
        </w:rPr>
        <w:t>nimittäjä</w:t>
      </w:r>
      <w:proofErr w:type="spellEnd"/>
      <w:r w:rsidRPr="009974F8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974F8">
        <w:rPr>
          <w:rFonts w:ascii="Times New Roman" w:hAnsi="Times New Roman" w:cs="Times New Roman"/>
          <w:sz w:val="24"/>
          <w:szCs w:val="24"/>
          <w:lang w:val="es-ES"/>
        </w:rPr>
        <w:t>potenssi</w:t>
      </w:r>
      <w:proofErr w:type="spellEnd"/>
      <w:r w:rsidRPr="009974F8">
        <w:rPr>
          <w:rFonts w:ascii="Times New Roman" w:hAnsi="Times New Roman" w:cs="Times New Roman"/>
          <w:sz w:val="24"/>
          <w:szCs w:val="24"/>
          <w:lang w:val="es-ES"/>
        </w:rPr>
        <w:t xml:space="preserve"> 10, </w:t>
      </w:r>
      <w:proofErr w:type="spellStart"/>
      <w:r w:rsidRPr="009974F8">
        <w:rPr>
          <w:rFonts w:ascii="Times New Roman" w:hAnsi="Times New Roman" w:cs="Times New Roman"/>
          <w:sz w:val="24"/>
          <w:szCs w:val="24"/>
          <w:lang w:val="es-ES"/>
        </w:rPr>
        <w:t>jonka</w:t>
      </w:r>
      <w:proofErr w:type="spellEnd"/>
      <w:r w:rsidRPr="009974F8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974F8">
        <w:rPr>
          <w:rFonts w:ascii="Times New Roman" w:hAnsi="Times New Roman" w:cs="Times New Roman"/>
          <w:sz w:val="24"/>
          <w:szCs w:val="24"/>
          <w:lang w:val="es-ES"/>
        </w:rPr>
        <w:t>eksponentti</w:t>
      </w:r>
      <w:proofErr w:type="spellEnd"/>
      <w:r w:rsidRPr="009974F8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974F8">
        <w:rPr>
          <w:rFonts w:ascii="Times New Roman" w:hAnsi="Times New Roman" w:cs="Times New Roman"/>
          <w:sz w:val="24"/>
          <w:szCs w:val="24"/>
          <w:lang w:val="es-ES"/>
        </w:rPr>
        <w:t>on</w:t>
      </w:r>
      <w:proofErr w:type="spellEnd"/>
      <w:r w:rsidRPr="009974F8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974F8">
        <w:rPr>
          <w:rFonts w:ascii="Times New Roman" w:hAnsi="Times New Roman" w:cs="Times New Roman"/>
          <w:sz w:val="24"/>
          <w:szCs w:val="24"/>
          <w:lang w:val="es-ES"/>
        </w:rPr>
        <w:t>yhtä</w:t>
      </w:r>
      <w:proofErr w:type="spellEnd"/>
      <w:r w:rsidRPr="009974F8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974F8">
        <w:rPr>
          <w:rFonts w:ascii="Times New Roman" w:hAnsi="Times New Roman" w:cs="Times New Roman"/>
          <w:sz w:val="24"/>
          <w:szCs w:val="24"/>
          <w:lang w:val="es-ES"/>
        </w:rPr>
        <w:t>suuri</w:t>
      </w:r>
      <w:proofErr w:type="spellEnd"/>
      <w:r w:rsidRPr="009974F8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974F8">
        <w:rPr>
          <w:rFonts w:ascii="Times New Roman" w:hAnsi="Times New Roman" w:cs="Times New Roman"/>
          <w:sz w:val="24"/>
          <w:szCs w:val="24"/>
          <w:lang w:val="es-ES"/>
        </w:rPr>
        <w:t>kuin</w:t>
      </w:r>
      <w:proofErr w:type="spellEnd"/>
      <w:r w:rsidRPr="009974F8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974F8">
        <w:rPr>
          <w:rFonts w:ascii="Times New Roman" w:hAnsi="Times New Roman" w:cs="Times New Roman"/>
          <w:sz w:val="24"/>
          <w:szCs w:val="24"/>
          <w:lang w:val="es-ES"/>
        </w:rPr>
        <w:t>äärellisten</w:t>
      </w:r>
      <w:proofErr w:type="spellEnd"/>
      <w:r w:rsidRPr="009974F8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974F8">
        <w:rPr>
          <w:rFonts w:ascii="Times New Roman" w:hAnsi="Times New Roman" w:cs="Times New Roman"/>
          <w:sz w:val="24"/>
          <w:szCs w:val="24"/>
          <w:lang w:val="es-ES"/>
        </w:rPr>
        <w:t>desimaalien</w:t>
      </w:r>
      <w:proofErr w:type="spellEnd"/>
      <w:r w:rsidRPr="009974F8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9974F8">
        <w:rPr>
          <w:rFonts w:ascii="Times New Roman" w:hAnsi="Times New Roman" w:cs="Times New Roman"/>
          <w:sz w:val="24"/>
          <w:szCs w:val="24"/>
          <w:lang w:val="es-ES"/>
        </w:rPr>
        <w:t>lukumäärä</w:t>
      </w:r>
      <w:proofErr w:type="spellEnd"/>
      <w:r w:rsidRPr="009974F8">
        <w:rPr>
          <w:rFonts w:ascii="Times New Roman" w:hAnsi="Times New Roman" w:cs="Times New Roman"/>
          <w:sz w:val="24"/>
          <w:szCs w:val="24"/>
          <w:lang w:val="es-ES"/>
        </w:rPr>
        <w:t xml:space="preserve"> murto-osan </w:t>
      </w:r>
      <w:proofErr w:type="spellStart"/>
      <w:r w:rsidRPr="009974F8">
        <w:rPr>
          <w:rFonts w:ascii="Times New Roman" w:hAnsi="Times New Roman" w:cs="Times New Roman"/>
          <w:sz w:val="24"/>
          <w:szCs w:val="24"/>
          <w:lang w:val="es-ES"/>
        </w:rPr>
        <w:t>paikat</w:t>
      </w:r>
      <w:proofErr w:type="spellEnd"/>
      <w:r w:rsidR="000B6547" w:rsidRPr="000B6547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44CFD02D" w14:textId="25442B6A" w:rsidR="00B02BBE" w:rsidRPr="00982D6D" w:rsidRDefault="009974F8" w:rsidP="00982D6D">
      <w:pPr>
        <w:spacing w:after="24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DB5253">
        <w:rPr>
          <w:rFonts w:ascii="Times New Roman" w:hAnsi="Times New Roman" w:cs="Times New Roman"/>
          <w:i/>
          <w:sz w:val="24"/>
          <w:szCs w:val="24"/>
          <w:lang w:val="es-ES"/>
        </w:rPr>
        <w:t>Esimerkkejä</w:t>
      </w:r>
      <w:proofErr w:type="spellEnd"/>
      <w:r w:rsidR="00B02BBE" w:rsidRPr="00982D6D">
        <w:rPr>
          <w:rFonts w:ascii="Times New Roman" w:hAnsi="Times New Roman" w:cs="Times New Roman"/>
          <w:i/>
          <w:sz w:val="24"/>
          <w:szCs w:val="24"/>
        </w:rPr>
        <w:t>:</w:t>
      </w:r>
    </w:p>
    <w:p w14:paraId="737235D2" w14:textId="77777777" w:rsidR="00B02BBE" w:rsidRPr="00982D6D" w:rsidRDefault="00B02BBE" w:rsidP="00982D6D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982D6D">
        <w:rPr>
          <w:rFonts w:ascii="Times New Roman" w:hAnsi="Times New Roman" w:cs="Times New Roman"/>
          <w:sz w:val="24"/>
          <w:szCs w:val="24"/>
        </w:rPr>
        <w:object w:dxaOrig="1040" w:dyaOrig="580" w14:anchorId="75A0DF53">
          <v:shape id="_x0000_i1027" type="#_x0000_t75" style="width:51.75pt;height:29.25pt" o:ole="">
            <v:imagedata r:id="rId13" o:title=""/>
          </v:shape>
          <o:OLEObject Type="Embed" ProgID="Equation.DSMT4" ShapeID="_x0000_i1027" DrawAspect="Content" ObjectID="_1736856129" r:id="rId14"/>
        </w:object>
      </w:r>
      <w:r w:rsidRPr="00982D6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87B392" w14:textId="77777777" w:rsidR="00B02BBE" w:rsidRPr="00982D6D" w:rsidRDefault="00B02BBE" w:rsidP="00982D6D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982D6D">
        <w:rPr>
          <w:rFonts w:ascii="Times New Roman" w:hAnsi="Times New Roman" w:cs="Times New Roman"/>
          <w:sz w:val="24"/>
          <w:szCs w:val="24"/>
        </w:rPr>
        <w:object w:dxaOrig="1260" w:dyaOrig="580" w14:anchorId="37A46F29">
          <v:shape id="_x0000_i1028" type="#_x0000_t75" style="width:63pt;height:29.25pt" o:ole="">
            <v:imagedata r:id="rId15" o:title=""/>
          </v:shape>
          <o:OLEObject Type="Embed" ProgID="Equation.DSMT4" ShapeID="_x0000_i1028" DrawAspect="Content" ObjectID="_1736856130" r:id="rId16"/>
        </w:object>
      </w:r>
      <w:r w:rsidRPr="00982D6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00D2AA" w14:textId="77777777" w:rsidR="00705A9E" w:rsidRPr="00982D6D" w:rsidRDefault="00705A9E" w:rsidP="00982D6D">
      <w:pPr>
        <w:spacing w:after="240"/>
        <w:rPr>
          <w:rFonts w:ascii="Times New Roman" w:eastAsiaTheme="majorEastAsia" w:hAnsi="Times New Roman" w:cs="Times New Roman"/>
          <w:sz w:val="24"/>
          <w:szCs w:val="24"/>
        </w:rPr>
      </w:pPr>
      <w:r w:rsidRPr="00982D6D">
        <w:rPr>
          <w:rFonts w:ascii="Times New Roman" w:hAnsi="Times New Roman" w:cs="Times New Roman"/>
          <w:sz w:val="24"/>
          <w:szCs w:val="24"/>
        </w:rPr>
        <w:br w:type="page"/>
      </w:r>
    </w:p>
    <w:p w14:paraId="7E9E8983" w14:textId="72C180A9" w:rsidR="00705A9E" w:rsidRPr="00982D6D" w:rsidRDefault="005F475E" w:rsidP="00982D6D">
      <w:pPr>
        <w:pStyle w:val="Heading1"/>
        <w:spacing w:after="240"/>
        <w:rPr>
          <w:rFonts w:ascii="Times New Roman" w:hAnsi="Times New Roman" w:cs="Times New Roman"/>
          <w:b/>
          <w:bCs/>
          <w:color w:val="auto"/>
        </w:rPr>
      </w:pPr>
      <w:bookmarkStart w:id="2" w:name="_Toc126243008"/>
      <w:proofErr w:type="spellStart"/>
      <w:r w:rsidRPr="005F475E">
        <w:rPr>
          <w:rFonts w:ascii="Times New Roman" w:hAnsi="Times New Roman" w:cs="Times New Roman"/>
          <w:b/>
          <w:bCs/>
          <w:color w:val="auto"/>
        </w:rPr>
        <w:lastRenderedPageBreak/>
        <w:t>Tavallinen</w:t>
      </w:r>
      <w:proofErr w:type="spellEnd"/>
      <w:r w:rsidRPr="005F475E">
        <w:rPr>
          <w:rFonts w:ascii="Times New Roman" w:hAnsi="Times New Roman" w:cs="Times New Roman"/>
          <w:b/>
          <w:bCs/>
          <w:color w:val="auto"/>
        </w:rPr>
        <w:t xml:space="preserve"> </w:t>
      </w:r>
      <w:proofErr w:type="spellStart"/>
      <w:r w:rsidRPr="005F475E">
        <w:rPr>
          <w:rFonts w:ascii="Times New Roman" w:hAnsi="Times New Roman" w:cs="Times New Roman"/>
          <w:b/>
          <w:bCs/>
          <w:color w:val="auto"/>
        </w:rPr>
        <w:t>pelkistymätön</w:t>
      </w:r>
      <w:proofErr w:type="spellEnd"/>
      <w:r w:rsidRPr="005F475E">
        <w:rPr>
          <w:rFonts w:ascii="Times New Roman" w:hAnsi="Times New Roman" w:cs="Times New Roman"/>
          <w:b/>
          <w:bCs/>
          <w:color w:val="auto"/>
        </w:rPr>
        <w:t xml:space="preserve"> </w:t>
      </w:r>
      <w:proofErr w:type="spellStart"/>
      <w:r w:rsidRPr="005F475E">
        <w:rPr>
          <w:rFonts w:ascii="Times New Roman" w:hAnsi="Times New Roman" w:cs="Times New Roman"/>
          <w:b/>
          <w:bCs/>
          <w:color w:val="auto"/>
        </w:rPr>
        <w:t>murtoluku</w:t>
      </w:r>
      <w:bookmarkEnd w:id="2"/>
      <w:proofErr w:type="spellEnd"/>
    </w:p>
    <w:p w14:paraId="230E6AEA" w14:textId="7C747837" w:rsidR="00B02BBE" w:rsidRPr="00982D6D" w:rsidRDefault="0051260F" w:rsidP="00982D6D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1260F">
        <w:rPr>
          <w:rFonts w:ascii="Times New Roman" w:hAnsi="Times New Roman" w:cs="Times New Roman"/>
          <w:sz w:val="24"/>
          <w:szCs w:val="24"/>
        </w:rPr>
        <w:t>Mikä</w:t>
      </w:r>
      <w:proofErr w:type="spellEnd"/>
      <w:r w:rsidRPr="005126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60F">
        <w:rPr>
          <w:rFonts w:ascii="Times New Roman" w:hAnsi="Times New Roman" w:cs="Times New Roman"/>
          <w:sz w:val="24"/>
          <w:szCs w:val="24"/>
        </w:rPr>
        <w:t>tahansa</w:t>
      </w:r>
      <w:proofErr w:type="spellEnd"/>
      <w:r w:rsidRPr="005126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60F">
        <w:rPr>
          <w:rFonts w:ascii="Times New Roman" w:hAnsi="Times New Roman" w:cs="Times New Roman"/>
          <w:sz w:val="24"/>
          <w:szCs w:val="24"/>
        </w:rPr>
        <w:t>tavallinen</w:t>
      </w:r>
      <w:proofErr w:type="spellEnd"/>
      <w:r w:rsidRPr="005126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60F">
        <w:rPr>
          <w:rFonts w:ascii="Times New Roman" w:hAnsi="Times New Roman" w:cs="Times New Roman"/>
          <w:sz w:val="24"/>
          <w:szCs w:val="24"/>
        </w:rPr>
        <w:t>pelkistymätön</w:t>
      </w:r>
      <w:proofErr w:type="spellEnd"/>
      <w:r w:rsidRPr="005126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60F">
        <w:rPr>
          <w:rFonts w:ascii="Times New Roman" w:hAnsi="Times New Roman" w:cs="Times New Roman"/>
          <w:sz w:val="24"/>
          <w:szCs w:val="24"/>
        </w:rPr>
        <w:t>murtoluku</w:t>
      </w:r>
      <w:proofErr w:type="spellEnd"/>
      <w:r w:rsidRPr="0051260F">
        <w:rPr>
          <w:rFonts w:ascii="Times New Roman" w:hAnsi="Times New Roman" w:cs="Times New Roman"/>
          <w:sz w:val="24"/>
          <w:szCs w:val="24"/>
        </w:rPr>
        <w:t xml:space="preserve"> </w:t>
      </w:r>
      <w:r w:rsidR="00A56FCB" w:rsidRPr="00982D6D">
        <w:rPr>
          <w:rFonts w:ascii="Times New Roman" w:hAnsi="Times New Roman" w:cs="Times New Roman"/>
          <w:sz w:val="24"/>
          <w:szCs w:val="24"/>
        </w:rPr>
        <w:object w:dxaOrig="220" w:dyaOrig="580" w14:anchorId="3A49430C">
          <v:shape id="_x0000_i1029" type="#_x0000_t75" style="width:11.25pt;height:29.25pt" o:ole="">
            <v:imagedata r:id="rId17" o:title=""/>
          </v:shape>
          <o:OLEObject Type="Embed" ProgID="Equation.DSMT4" ShapeID="_x0000_i1029" DrawAspect="Content" ObjectID="_1736856131" r:id="rId18"/>
        </w:object>
      </w:r>
      <w:r w:rsidR="00A56FCB" w:rsidRPr="00982D6D"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 w:rsidRPr="0051260F">
        <w:rPr>
          <w:rFonts w:ascii="Times New Roman" w:hAnsi="Times New Roman" w:cs="Times New Roman"/>
          <w:sz w:val="24"/>
          <w:szCs w:val="24"/>
        </w:rPr>
        <w:t>kanssa</w:t>
      </w:r>
      <w:proofErr w:type="spellEnd"/>
      <w:r w:rsidRPr="0051260F">
        <w:rPr>
          <w:rFonts w:ascii="Times New Roman" w:hAnsi="Times New Roman" w:cs="Times New Roman"/>
          <w:sz w:val="24"/>
          <w:szCs w:val="24"/>
        </w:rPr>
        <w:t xml:space="preserve"> </w:t>
      </w:r>
      <w:r w:rsidR="00A56FCB" w:rsidRPr="00982D6D">
        <w:rPr>
          <w:rFonts w:ascii="Times New Roman" w:hAnsi="Times New Roman" w:cs="Times New Roman"/>
          <w:sz w:val="24"/>
          <w:szCs w:val="24"/>
        </w:rPr>
        <w:object w:dxaOrig="499" w:dyaOrig="260" w14:anchorId="279E0452">
          <v:shape id="_x0000_i1030" type="#_x0000_t75" style="width:24.75pt;height:12.75pt" o:ole="">
            <v:imagedata r:id="rId19" o:title=""/>
          </v:shape>
          <o:OLEObject Type="Embed" ProgID="Equation.DSMT4" ShapeID="_x0000_i1030" DrawAspect="Content" ObjectID="_1736856132" r:id="rId20"/>
        </w:object>
      </w:r>
      <w:r w:rsidR="00A56FCB" w:rsidRPr="00982D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60F">
        <w:rPr>
          <w:rFonts w:ascii="Times New Roman" w:hAnsi="Times New Roman" w:cs="Times New Roman"/>
          <w:sz w:val="24"/>
          <w:szCs w:val="24"/>
        </w:rPr>
        <w:t>muunnetaan</w:t>
      </w:r>
      <w:proofErr w:type="spellEnd"/>
      <w:r w:rsidRPr="005126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60F">
        <w:rPr>
          <w:rFonts w:ascii="Times New Roman" w:hAnsi="Times New Roman" w:cs="Times New Roman"/>
          <w:sz w:val="24"/>
          <w:szCs w:val="24"/>
        </w:rPr>
        <w:t>luonnollisen</w:t>
      </w:r>
      <w:proofErr w:type="spellEnd"/>
      <w:r w:rsidRPr="005126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60F">
        <w:rPr>
          <w:rFonts w:ascii="Times New Roman" w:hAnsi="Times New Roman" w:cs="Times New Roman"/>
          <w:sz w:val="24"/>
          <w:szCs w:val="24"/>
        </w:rPr>
        <w:t>luvun</w:t>
      </w:r>
      <w:proofErr w:type="spellEnd"/>
      <w:r w:rsidRPr="005126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60F">
        <w:rPr>
          <w:rFonts w:ascii="Times New Roman" w:hAnsi="Times New Roman" w:cs="Times New Roman"/>
          <w:sz w:val="24"/>
          <w:szCs w:val="24"/>
        </w:rPr>
        <w:t>jakoalgoritmin</w:t>
      </w:r>
      <w:proofErr w:type="spellEnd"/>
      <w:r w:rsidRPr="005126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60F">
        <w:rPr>
          <w:rFonts w:ascii="Times New Roman" w:hAnsi="Times New Roman" w:cs="Times New Roman"/>
          <w:sz w:val="24"/>
          <w:szCs w:val="24"/>
        </w:rPr>
        <w:t>avulla</w:t>
      </w:r>
      <w:proofErr w:type="spellEnd"/>
      <w:r w:rsidRPr="005126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260F">
        <w:rPr>
          <w:rFonts w:ascii="Times New Roman" w:hAnsi="Times New Roman" w:cs="Times New Roman"/>
          <w:sz w:val="24"/>
          <w:szCs w:val="24"/>
        </w:rPr>
        <w:t>muotoon</w:t>
      </w:r>
      <w:proofErr w:type="spellEnd"/>
      <w:r w:rsidR="00A56FCB" w:rsidRPr="00982D6D">
        <w:rPr>
          <w:rFonts w:ascii="Times New Roman" w:hAnsi="Times New Roman" w:cs="Times New Roman"/>
          <w:sz w:val="24"/>
          <w:szCs w:val="24"/>
        </w:rPr>
        <w:t>:</w:t>
      </w:r>
    </w:p>
    <w:p w14:paraId="41DD4D1C" w14:textId="77777777" w:rsidR="008D40C6" w:rsidRPr="008D40C6" w:rsidRDefault="00581F9F" w:rsidP="008D40C6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581F9F">
        <w:rPr>
          <w:rFonts w:ascii="Times New Roman" w:hAnsi="Times New Roman" w:cs="Times New Roman"/>
          <w:sz w:val="24"/>
          <w:szCs w:val="24"/>
          <w:lang w:val="es-ES"/>
        </w:rPr>
        <w:t xml:space="preserve">• </w:t>
      </w:r>
      <w:proofErr w:type="spellStart"/>
      <w:r w:rsidR="008D40C6" w:rsidRPr="008D40C6">
        <w:rPr>
          <w:rFonts w:ascii="Times New Roman" w:hAnsi="Times New Roman" w:cs="Times New Roman"/>
          <w:sz w:val="24"/>
          <w:szCs w:val="24"/>
          <w:lang w:val="es-ES"/>
        </w:rPr>
        <w:t>äärellinen</w:t>
      </w:r>
      <w:proofErr w:type="spellEnd"/>
      <w:r w:rsidR="008D40C6" w:rsidRPr="008D40C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8D40C6" w:rsidRPr="008D40C6">
        <w:rPr>
          <w:rFonts w:ascii="Times New Roman" w:hAnsi="Times New Roman" w:cs="Times New Roman"/>
          <w:sz w:val="24"/>
          <w:szCs w:val="24"/>
          <w:lang w:val="es-ES"/>
        </w:rPr>
        <w:t>desimaaliluku</w:t>
      </w:r>
      <w:proofErr w:type="spellEnd"/>
      <w:r w:rsidR="008D40C6" w:rsidRPr="008D40C6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="008D40C6" w:rsidRPr="008D40C6">
        <w:rPr>
          <w:rFonts w:ascii="Times New Roman" w:hAnsi="Times New Roman" w:cs="Times New Roman"/>
          <w:sz w:val="24"/>
          <w:szCs w:val="24"/>
          <w:lang w:val="es-ES"/>
        </w:rPr>
        <w:t>jos</w:t>
      </w:r>
      <w:proofErr w:type="spellEnd"/>
      <w:r w:rsidR="008D40C6" w:rsidRPr="008D40C6">
        <w:rPr>
          <w:rFonts w:ascii="Times New Roman" w:hAnsi="Times New Roman" w:cs="Times New Roman"/>
          <w:sz w:val="24"/>
          <w:szCs w:val="24"/>
          <w:lang w:val="es-ES"/>
        </w:rPr>
        <w:t xml:space="preserve"> sen </w:t>
      </w:r>
      <w:proofErr w:type="spellStart"/>
      <w:r w:rsidR="008D40C6" w:rsidRPr="008D40C6">
        <w:rPr>
          <w:rFonts w:ascii="Times New Roman" w:hAnsi="Times New Roman" w:cs="Times New Roman"/>
          <w:sz w:val="24"/>
          <w:szCs w:val="24"/>
          <w:lang w:val="es-ES"/>
        </w:rPr>
        <w:t>hajoaminen</w:t>
      </w:r>
      <w:proofErr w:type="spellEnd"/>
      <w:r w:rsidR="008D40C6" w:rsidRPr="008D40C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8D40C6" w:rsidRPr="008D40C6">
        <w:rPr>
          <w:rFonts w:ascii="Times New Roman" w:hAnsi="Times New Roman" w:cs="Times New Roman"/>
          <w:sz w:val="24"/>
          <w:szCs w:val="24"/>
          <w:lang w:val="es-ES"/>
        </w:rPr>
        <w:t>alkutekijöiden</w:t>
      </w:r>
      <w:proofErr w:type="spellEnd"/>
      <w:r w:rsidR="008D40C6" w:rsidRPr="008D40C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8D40C6" w:rsidRPr="008D40C6">
        <w:rPr>
          <w:rFonts w:ascii="Times New Roman" w:hAnsi="Times New Roman" w:cs="Times New Roman"/>
          <w:sz w:val="24"/>
          <w:szCs w:val="24"/>
          <w:lang w:val="es-ES"/>
        </w:rPr>
        <w:t>tuloksi</w:t>
      </w:r>
      <w:proofErr w:type="spellEnd"/>
      <w:r w:rsidR="008D40C6" w:rsidRPr="008D40C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8D40C6" w:rsidRPr="008D40C6">
        <w:rPr>
          <w:rFonts w:ascii="Times New Roman" w:hAnsi="Times New Roman" w:cs="Times New Roman"/>
          <w:sz w:val="24"/>
          <w:szCs w:val="24"/>
          <w:lang w:val="es-ES"/>
        </w:rPr>
        <w:t>sisältää</w:t>
      </w:r>
      <w:proofErr w:type="spellEnd"/>
      <w:r w:rsidR="008D40C6" w:rsidRPr="008D40C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8D40C6" w:rsidRPr="008D40C6">
        <w:rPr>
          <w:rFonts w:ascii="Times New Roman" w:hAnsi="Times New Roman" w:cs="Times New Roman"/>
          <w:sz w:val="24"/>
          <w:szCs w:val="24"/>
          <w:lang w:val="es-ES"/>
        </w:rPr>
        <w:t>vain</w:t>
      </w:r>
      <w:proofErr w:type="spellEnd"/>
      <w:r w:rsidR="008D40C6" w:rsidRPr="008D40C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8D40C6" w:rsidRPr="008D40C6">
        <w:rPr>
          <w:rFonts w:ascii="Times New Roman" w:hAnsi="Times New Roman" w:cs="Times New Roman"/>
          <w:sz w:val="24"/>
          <w:szCs w:val="24"/>
          <w:lang w:val="es-ES"/>
        </w:rPr>
        <w:t>kertoimet</w:t>
      </w:r>
      <w:proofErr w:type="spellEnd"/>
      <w:r w:rsidR="008D40C6" w:rsidRPr="008D40C6">
        <w:rPr>
          <w:rFonts w:ascii="Times New Roman" w:hAnsi="Times New Roman" w:cs="Times New Roman"/>
          <w:sz w:val="24"/>
          <w:szCs w:val="24"/>
          <w:lang w:val="es-ES"/>
        </w:rPr>
        <w:t xml:space="preserve"> 2 </w:t>
      </w:r>
      <w:proofErr w:type="spellStart"/>
      <w:r w:rsidR="008D40C6" w:rsidRPr="008D40C6">
        <w:rPr>
          <w:rFonts w:ascii="Times New Roman" w:hAnsi="Times New Roman" w:cs="Times New Roman"/>
          <w:sz w:val="24"/>
          <w:szCs w:val="24"/>
          <w:lang w:val="es-ES"/>
        </w:rPr>
        <w:t>tai</w:t>
      </w:r>
      <w:proofErr w:type="spellEnd"/>
      <w:r w:rsidR="008D40C6" w:rsidRPr="008D40C6">
        <w:rPr>
          <w:rFonts w:ascii="Times New Roman" w:hAnsi="Times New Roman" w:cs="Times New Roman"/>
          <w:sz w:val="24"/>
          <w:szCs w:val="24"/>
          <w:lang w:val="es-ES"/>
        </w:rPr>
        <w:t xml:space="preserve"> 5;</w:t>
      </w:r>
    </w:p>
    <w:p w14:paraId="61E40648" w14:textId="77777777" w:rsidR="008D40C6" w:rsidRPr="008D40C6" w:rsidRDefault="008D40C6" w:rsidP="008D40C6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8D40C6">
        <w:rPr>
          <w:rFonts w:ascii="Times New Roman" w:hAnsi="Times New Roman" w:cs="Times New Roman"/>
          <w:sz w:val="24"/>
          <w:szCs w:val="24"/>
          <w:lang w:val="es-ES"/>
        </w:rPr>
        <w:t xml:space="preserve">• </w:t>
      </w:r>
      <w:proofErr w:type="spellStart"/>
      <w:r w:rsidRPr="008D40C6">
        <w:rPr>
          <w:rFonts w:ascii="Times New Roman" w:hAnsi="Times New Roman" w:cs="Times New Roman"/>
          <w:sz w:val="24"/>
          <w:szCs w:val="24"/>
          <w:lang w:val="es-ES"/>
        </w:rPr>
        <w:t>yksinkertainen</w:t>
      </w:r>
      <w:proofErr w:type="spellEnd"/>
      <w:r w:rsidRPr="008D40C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8D40C6">
        <w:rPr>
          <w:rFonts w:ascii="Times New Roman" w:hAnsi="Times New Roman" w:cs="Times New Roman"/>
          <w:sz w:val="24"/>
          <w:szCs w:val="24"/>
          <w:lang w:val="es-ES"/>
        </w:rPr>
        <w:t>jaksollinen</w:t>
      </w:r>
      <w:proofErr w:type="spellEnd"/>
      <w:r w:rsidRPr="008D40C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8D40C6">
        <w:rPr>
          <w:rFonts w:ascii="Times New Roman" w:hAnsi="Times New Roman" w:cs="Times New Roman"/>
          <w:sz w:val="24"/>
          <w:szCs w:val="24"/>
          <w:lang w:val="es-ES"/>
        </w:rPr>
        <w:t>desimaaliluku</w:t>
      </w:r>
      <w:proofErr w:type="spellEnd"/>
      <w:r w:rsidRPr="008D40C6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8D40C6">
        <w:rPr>
          <w:rFonts w:ascii="Times New Roman" w:hAnsi="Times New Roman" w:cs="Times New Roman"/>
          <w:sz w:val="24"/>
          <w:szCs w:val="24"/>
          <w:lang w:val="es-ES"/>
        </w:rPr>
        <w:t>jos</w:t>
      </w:r>
      <w:proofErr w:type="spellEnd"/>
      <w:r w:rsidRPr="008D40C6">
        <w:rPr>
          <w:rFonts w:ascii="Times New Roman" w:hAnsi="Times New Roman" w:cs="Times New Roman"/>
          <w:sz w:val="24"/>
          <w:szCs w:val="24"/>
          <w:lang w:val="es-ES"/>
        </w:rPr>
        <w:t xml:space="preserve"> sen </w:t>
      </w:r>
      <w:proofErr w:type="spellStart"/>
      <w:r w:rsidRPr="008D40C6">
        <w:rPr>
          <w:rFonts w:ascii="Times New Roman" w:hAnsi="Times New Roman" w:cs="Times New Roman"/>
          <w:sz w:val="24"/>
          <w:szCs w:val="24"/>
          <w:lang w:val="es-ES"/>
        </w:rPr>
        <w:t>hajoaminen</w:t>
      </w:r>
      <w:proofErr w:type="spellEnd"/>
      <w:r w:rsidRPr="008D40C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8D40C6">
        <w:rPr>
          <w:rFonts w:ascii="Times New Roman" w:hAnsi="Times New Roman" w:cs="Times New Roman"/>
          <w:sz w:val="24"/>
          <w:szCs w:val="24"/>
          <w:lang w:val="es-ES"/>
        </w:rPr>
        <w:t>alkutekijöiden</w:t>
      </w:r>
      <w:proofErr w:type="spellEnd"/>
      <w:r w:rsidRPr="008D40C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8D40C6">
        <w:rPr>
          <w:rFonts w:ascii="Times New Roman" w:hAnsi="Times New Roman" w:cs="Times New Roman"/>
          <w:sz w:val="24"/>
          <w:szCs w:val="24"/>
          <w:lang w:val="es-ES"/>
        </w:rPr>
        <w:t>tuloksi</w:t>
      </w:r>
      <w:proofErr w:type="spellEnd"/>
      <w:r w:rsidRPr="008D40C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8D40C6">
        <w:rPr>
          <w:rFonts w:ascii="Times New Roman" w:hAnsi="Times New Roman" w:cs="Times New Roman"/>
          <w:sz w:val="24"/>
          <w:szCs w:val="24"/>
          <w:lang w:val="es-ES"/>
        </w:rPr>
        <w:t>ei</w:t>
      </w:r>
      <w:proofErr w:type="spellEnd"/>
      <w:r w:rsidRPr="008D40C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8D40C6">
        <w:rPr>
          <w:rFonts w:ascii="Times New Roman" w:hAnsi="Times New Roman" w:cs="Times New Roman"/>
          <w:sz w:val="24"/>
          <w:szCs w:val="24"/>
          <w:lang w:val="es-ES"/>
        </w:rPr>
        <w:t>sisällä</w:t>
      </w:r>
      <w:proofErr w:type="spellEnd"/>
      <w:r w:rsidRPr="008D40C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8D40C6">
        <w:rPr>
          <w:rFonts w:ascii="Times New Roman" w:hAnsi="Times New Roman" w:cs="Times New Roman"/>
          <w:sz w:val="24"/>
          <w:szCs w:val="24"/>
          <w:lang w:val="es-ES"/>
        </w:rPr>
        <w:t>alkutekijää</w:t>
      </w:r>
      <w:proofErr w:type="spellEnd"/>
      <w:r w:rsidRPr="008D40C6">
        <w:rPr>
          <w:rFonts w:ascii="Times New Roman" w:hAnsi="Times New Roman" w:cs="Times New Roman"/>
          <w:sz w:val="24"/>
          <w:szCs w:val="24"/>
          <w:lang w:val="es-ES"/>
        </w:rPr>
        <w:t xml:space="preserve"> 2 </w:t>
      </w:r>
      <w:proofErr w:type="spellStart"/>
      <w:r w:rsidRPr="008D40C6">
        <w:rPr>
          <w:rFonts w:ascii="Times New Roman" w:hAnsi="Times New Roman" w:cs="Times New Roman"/>
          <w:sz w:val="24"/>
          <w:szCs w:val="24"/>
          <w:lang w:val="es-ES"/>
        </w:rPr>
        <w:t>eikä</w:t>
      </w:r>
      <w:proofErr w:type="spellEnd"/>
      <w:r w:rsidRPr="008D40C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8D40C6">
        <w:rPr>
          <w:rFonts w:ascii="Times New Roman" w:hAnsi="Times New Roman" w:cs="Times New Roman"/>
          <w:sz w:val="24"/>
          <w:szCs w:val="24"/>
          <w:lang w:val="es-ES"/>
        </w:rPr>
        <w:t>alkutekijää</w:t>
      </w:r>
      <w:proofErr w:type="spellEnd"/>
      <w:r w:rsidRPr="008D40C6">
        <w:rPr>
          <w:rFonts w:ascii="Times New Roman" w:hAnsi="Times New Roman" w:cs="Times New Roman"/>
          <w:sz w:val="24"/>
          <w:szCs w:val="24"/>
          <w:lang w:val="es-ES"/>
        </w:rPr>
        <w:t xml:space="preserve"> 5;</w:t>
      </w:r>
    </w:p>
    <w:p w14:paraId="723BC4DB" w14:textId="03D1F391" w:rsidR="00581F9F" w:rsidRDefault="008D40C6" w:rsidP="008D40C6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8D40C6">
        <w:rPr>
          <w:rFonts w:ascii="Times New Roman" w:hAnsi="Times New Roman" w:cs="Times New Roman"/>
          <w:sz w:val="24"/>
          <w:szCs w:val="24"/>
          <w:lang w:val="es-ES"/>
        </w:rPr>
        <w:t xml:space="preserve">• </w:t>
      </w:r>
      <w:proofErr w:type="spellStart"/>
      <w:r w:rsidRPr="008D40C6">
        <w:rPr>
          <w:rFonts w:ascii="Times New Roman" w:hAnsi="Times New Roman" w:cs="Times New Roman"/>
          <w:sz w:val="24"/>
          <w:szCs w:val="24"/>
          <w:lang w:val="es-ES"/>
        </w:rPr>
        <w:t>sekoitettu</w:t>
      </w:r>
      <w:proofErr w:type="spellEnd"/>
      <w:r w:rsidRPr="008D40C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8D40C6">
        <w:rPr>
          <w:rFonts w:ascii="Times New Roman" w:hAnsi="Times New Roman" w:cs="Times New Roman"/>
          <w:sz w:val="24"/>
          <w:szCs w:val="24"/>
          <w:lang w:val="es-ES"/>
        </w:rPr>
        <w:t>jaksollinen</w:t>
      </w:r>
      <w:proofErr w:type="spellEnd"/>
      <w:r w:rsidRPr="008D40C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8D40C6">
        <w:rPr>
          <w:rFonts w:ascii="Times New Roman" w:hAnsi="Times New Roman" w:cs="Times New Roman"/>
          <w:sz w:val="24"/>
          <w:szCs w:val="24"/>
          <w:lang w:val="es-ES"/>
        </w:rPr>
        <w:t>desimaaliluku</w:t>
      </w:r>
      <w:proofErr w:type="spellEnd"/>
      <w:r w:rsidRPr="008D40C6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8D40C6">
        <w:rPr>
          <w:rFonts w:ascii="Times New Roman" w:hAnsi="Times New Roman" w:cs="Times New Roman"/>
          <w:sz w:val="24"/>
          <w:szCs w:val="24"/>
          <w:lang w:val="es-ES"/>
        </w:rPr>
        <w:t>jos</w:t>
      </w:r>
      <w:proofErr w:type="spellEnd"/>
      <w:r w:rsidRPr="008D40C6">
        <w:rPr>
          <w:rFonts w:ascii="Times New Roman" w:hAnsi="Times New Roman" w:cs="Times New Roman"/>
          <w:sz w:val="24"/>
          <w:szCs w:val="24"/>
          <w:lang w:val="es-ES"/>
        </w:rPr>
        <w:t xml:space="preserve"> sen </w:t>
      </w:r>
      <w:proofErr w:type="spellStart"/>
      <w:r w:rsidRPr="008D40C6">
        <w:rPr>
          <w:rFonts w:ascii="Times New Roman" w:hAnsi="Times New Roman" w:cs="Times New Roman"/>
          <w:sz w:val="24"/>
          <w:szCs w:val="24"/>
          <w:lang w:val="es-ES"/>
        </w:rPr>
        <w:t>hajoaminen</w:t>
      </w:r>
      <w:proofErr w:type="spellEnd"/>
      <w:r w:rsidRPr="008D40C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8D40C6">
        <w:rPr>
          <w:rFonts w:ascii="Times New Roman" w:hAnsi="Times New Roman" w:cs="Times New Roman"/>
          <w:sz w:val="24"/>
          <w:szCs w:val="24"/>
          <w:lang w:val="es-ES"/>
        </w:rPr>
        <w:t>alkutekijöiden</w:t>
      </w:r>
      <w:proofErr w:type="spellEnd"/>
      <w:r w:rsidRPr="008D40C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8D40C6">
        <w:rPr>
          <w:rFonts w:ascii="Times New Roman" w:hAnsi="Times New Roman" w:cs="Times New Roman"/>
          <w:sz w:val="24"/>
          <w:szCs w:val="24"/>
          <w:lang w:val="es-ES"/>
        </w:rPr>
        <w:t>tuloksi</w:t>
      </w:r>
      <w:proofErr w:type="spellEnd"/>
      <w:r w:rsidRPr="008D40C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8D40C6">
        <w:rPr>
          <w:rFonts w:ascii="Times New Roman" w:hAnsi="Times New Roman" w:cs="Times New Roman"/>
          <w:sz w:val="24"/>
          <w:szCs w:val="24"/>
          <w:lang w:val="es-ES"/>
        </w:rPr>
        <w:t>sisältää</w:t>
      </w:r>
      <w:proofErr w:type="spellEnd"/>
      <w:r w:rsidRPr="008D40C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8D40C6">
        <w:rPr>
          <w:rFonts w:ascii="Times New Roman" w:hAnsi="Times New Roman" w:cs="Times New Roman"/>
          <w:sz w:val="24"/>
          <w:szCs w:val="24"/>
          <w:lang w:val="es-ES"/>
        </w:rPr>
        <w:t>vähintään</w:t>
      </w:r>
      <w:proofErr w:type="spellEnd"/>
      <w:r w:rsidRPr="008D40C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8D40C6">
        <w:rPr>
          <w:rFonts w:ascii="Times New Roman" w:hAnsi="Times New Roman" w:cs="Times New Roman"/>
          <w:sz w:val="24"/>
          <w:szCs w:val="24"/>
          <w:lang w:val="es-ES"/>
        </w:rPr>
        <w:t>yhden</w:t>
      </w:r>
      <w:proofErr w:type="spellEnd"/>
      <w:r w:rsidRPr="008D40C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8D40C6">
        <w:rPr>
          <w:rFonts w:ascii="Times New Roman" w:hAnsi="Times New Roman" w:cs="Times New Roman"/>
          <w:sz w:val="24"/>
          <w:szCs w:val="24"/>
          <w:lang w:val="es-ES"/>
        </w:rPr>
        <w:t>alkutekijöistä</w:t>
      </w:r>
      <w:proofErr w:type="spellEnd"/>
      <w:r w:rsidRPr="008D40C6">
        <w:rPr>
          <w:rFonts w:ascii="Times New Roman" w:hAnsi="Times New Roman" w:cs="Times New Roman"/>
          <w:sz w:val="24"/>
          <w:szCs w:val="24"/>
          <w:lang w:val="es-ES"/>
        </w:rPr>
        <w:t xml:space="preserve"> 2 ja 5 </w:t>
      </w:r>
      <w:proofErr w:type="spellStart"/>
      <w:r w:rsidRPr="008D40C6">
        <w:rPr>
          <w:rFonts w:ascii="Times New Roman" w:hAnsi="Times New Roman" w:cs="Times New Roman"/>
          <w:sz w:val="24"/>
          <w:szCs w:val="24"/>
          <w:lang w:val="es-ES"/>
        </w:rPr>
        <w:t>sekä</w:t>
      </w:r>
      <w:proofErr w:type="spellEnd"/>
      <w:r w:rsidRPr="008D40C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8D40C6">
        <w:rPr>
          <w:rFonts w:ascii="Times New Roman" w:hAnsi="Times New Roman" w:cs="Times New Roman"/>
          <w:sz w:val="24"/>
          <w:szCs w:val="24"/>
          <w:lang w:val="es-ES"/>
        </w:rPr>
        <w:t>vähintään</w:t>
      </w:r>
      <w:proofErr w:type="spellEnd"/>
      <w:r w:rsidRPr="008D40C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8D40C6">
        <w:rPr>
          <w:rFonts w:ascii="Times New Roman" w:hAnsi="Times New Roman" w:cs="Times New Roman"/>
          <w:sz w:val="24"/>
          <w:szCs w:val="24"/>
          <w:lang w:val="es-ES"/>
        </w:rPr>
        <w:t>yhden</w:t>
      </w:r>
      <w:proofErr w:type="spellEnd"/>
      <w:r w:rsidRPr="008D40C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8D40C6">
        <w:rPr>
          <w:rFonts w:ascii="Times New Roman" w:hAnsi="Times New Roman" w:cs="Times New Roman"/>
          <w:sz w:val="24"/>
          <w:szCs w:val="24"/>
          <w:lang w:val="es-ES"/>
        </w:rPr>
        <w:t>muun</w:t>
      </w:r>
      <w:proofErr w:type="spellEnd"/>
      <w:r w:rsidRPr="008D40C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8D40C6">
        <w:rPr>
          <w:rFonts w:ascii="Times New Roman" w:hAnsi="Times New Roman" w:cs="Times New Roman"/>
          <w:sz w:val="24"/>
          <w:szCs w:val="24"/>
          <w:lang w:val="es-ES"/>
        </w:rPr>
        <w:t>alkutekijän</w:t>
      </w:r>
      <w:proofErr w:type="spellEnd"/>
      <w:r w:rsidRPr="008D40C6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8D40C6">
        <w:rPr>
          <w:rFonts w:ascii="Times New Roman" w:hAnsi="Times New Roman" w:cs="Times New Roman"/>
          <w:sz w:val="24"/>
          <w:szCs w:val="24"/>
          <w:lang w:val="es-ES"/>
        </w:rPr>
        <w:t>joka</w:t>
      </w:r>
      <w:proofErr w:type="spellEnd"/>
      <w:r w:rsidRPr="008D40C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8D40C6">
        <w:rPr>
          <w:rFonts w:ascii="Times New Roman" w:hAnsi="Times New Roman" w:cs="Times New Roman"/>
          <w:sz w:val="24"/>
          <w:szCs w:val="24"/>
          <w:lang w:val="es-ES"/>
        </w:rPr>
        <w:t>poikkeaa</w:t>
      </w:r>
      <w:proofErr w:type="spellEnd"/>
      <w:r w:rsidRPr="008D40C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gramStart"/>
      <w:r w:rsidRPr="008D40C6">
        <w:rPr>
          <w:rFonts w:ascii="Times New Roman" w:hAnsi="Times New Roman" w:cs="Times New Roman"/>
          <w:sz w:val="24"/>
          <w:szCs w:val="24"/>
          <w:lang w:val="es-ES"/>
        </w:rPr>
        <w:t>2:sta</w:t>
      </w:r>
      <w:proofErr w:type="gramEnd"/>
      <w:r w:rsidRPr="008D40C6">
        <w:rPr>
          <w:rFonts w:ascii="Times New Roman" w:hAnsi="Times New Roman" w:cs="Times New Roman"/>
          <w:sz w:val="24"/>
          <w:szCs w:val="24"/>
          <w:lang w:val="es-ES"/>
        </w:rPr>
        <w:t xml:space="preserve"> ja 5:stä</w:t>
      </w:r>
      <w:r w:rsidR="00581F9F" w:rsidRPr="00581F9F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447E8CDF" w14:textId="29FF5119" w:rsidR="00A56FCB" w:rsidRPr="00982D6D" w:rsidRDefault="008D40C6" w:rsidP="00581F9F">
      <w:pPr>
        <w:spacing w:after="24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DB5253">
        <w:rPr>
          <w:rFonts w:ascii="Times New Roman" w:hAnsi="Times New Roman" w:cs="Times New Roman"/>
          <w:i/>
          <w:sz w:val="24"/>
          <w:szCs w:val="24"/>
          <w:lang w:val="es-ES"/>
        </w:rPr>
        <w:t>Esimerkkejä</w:t>
      </w:r>
      <w:proofErr w:type="spellEnd"/>
      <w:r w:rsidR="00A56FCB" w:rsidRPr="00982D6D">
        <w:rPr>
          <w:rFonts w:ascii="Times New Roman" w:hAnsi="Times New Roman" w:cs="Times New Roman"/>
          <w:i/>
          <w:sz w:val="24"/>
          <w:szCs w:val="24"/>
        </w:rPr>
        <w:t>:</w:t>
      </w:r>
    </w:p>
    <w:p w14:paraId="45EF1550" w14:textId="77777777" w:rsidR="00A56FCB" w:rsidRPr="00982D6D" w:rsidRDefault="00A56FCB" w:rsidP="00982D6D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982D6D">
        <w:rPr>
          <w:rFonts w:ascii="Times New Roman" w:hAnsi="Times New Roman" w:cs="Times New Roman"/>
          <w:sz w:val="24"/>
          <w:szCs w:val="24"/>
        </w:rPr>
        <w:object w:dxaOrig="1520" w:dyaOrig="600" w14:anchorId="06BF7665">
          <v:shape id="_x0000_i1031" type="#_x0000_t75" style="width:75.75pt;height:30pt" o:ole="">
            <v:imagedata r:id="rId21" o:title=""/>
          </v:shape>
          <o:OLEObject Type="Embed" ProgID="Equation.DSMT4" ShapeID="_x0000_i1031" DrawAspect="Content" ObjectID="_1736856133" r:id="rId22"/>
        </w:object>
      </w:r>
      <w:r w:rsidRPr="00982D6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01170CA" w14:textId="77777777" w:rsidR="00A56FCB" w:rsidRPr="00982D6D" w:rsidRDefault="00A56FCB" w:rsidP="00982D6D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982D6D">
        <w:rPr>
          <w:rFonts w:ascii="Times New Roman" w:hAnsi="Times New Roman" w:cs="Times New Roman"/>
          <w:sz w:val="24"/>
          <w:szCs w:val="24"/>
        </w:rPr>
        <w:object w:dxaOrig="1719" w:dyaOrig="620" w14:anchorId="7A2DA554">
          <v:shape id="_x0000_i1032" type="#_x0000_t75" style="width:86.25pt;height:30.75pt" o:ole="">
            <v:imagedata r:id="rId23" o:title=""/>
          </v:shape>
          <o:OLEObject Type="Embed" ProgID="Equation.DSMT4" ShapeID="_x0000_i1032" DrawAspect="Content" ObjectID="_1736856134" r:id="rId24"/>
        </w:object>
      </w:r>
      <w:r w:rsidRPr="00982D6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2096E0" w14:textId="77777777" w:rsidR="00A56FCB" w:rsidRPr="00982D6D" w:rsidRDefault="007A6D5D" w:rsidP="00982D6D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982D6D">
        <w:rPr>
          <w:rFonts w:ascii="Times New Roman" w:hAnsi="Times New Roman" w:cs="Times New Roman"/>
          <w:sz w:val="24"/>
          <w:szCs w:val="24"/>
        </w:rPr>
        <w:object w:dxaOrig="1700" w:dyaOrig="620" w14:anchorId="442C80E6">
          <v:shape id="_x0000_i1033" type="#_x0000_t75" style="width:84.75pt;height:30.75pt" o:ole="">
            <v:imagedata r:id="rId25" o:title=""/>
          </v:shape>
          <o:OLEObject Type="Embed" ProgID="Equation.DSMT4" ShapeID="_x0000_i1033" DrawAspect="Content" ObjectID="_1736856135" r:id="rId26"/>
        </w:object>
      </w:r>
      <w:r w:rsidR="00A56FCB" w:rsidRPr="00982D6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548F0A2" w14:textId="77777777" w:rsidR="007A6D5D" w:rsidRPr="00982D6D" w:rsidRDefault="007A6D5D" w:rsidP="00982D6D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982D6D">
        <w:rPr>
          <w:rFonts w:ascii="Times New Roman" w:hAnsi="Times New Roman" w:cs="Times New Roman"/>
          <w:sz w:val="24"/>
          <w:szCs w:val="24"/>
        </w:rPr>
        <w:object w:dxaOrig="1740" w:dyaOrig="580" w14:anchorId="7A59DB48">
          <v:shape id="_x0000_i1034" type="#_x0000_t75" style="width:87pt;height:29.25pt" o:ole="">
            <v:imagedata r:id="rId27" o:title=""/>
          </v:shape>
          <o:OLEObject Type="Embed" ProgID="Equation.DSMT4" ShapeID="_x0000_i1034" DrawAspect="Content" ObjectID="_1736856136" r:id="rId28"/>
        </w:object>
      </w:r>
      <w:r w:rsidRPr="00982D6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44557C" w14:textId="77777777" w:rsidR="007A6D5D" w:rsidRPr="00982D6D" w:rsidRDefault="007A6D5D" w:rsidP="00982D6D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982D6D">
        <w:rPr>
          <w:rFonts w:ascii="Times New Roman" w:hAnsi="Times New Roman" w:cs="Times New Roman"/>
          <w:sz w:val="24"/>
          <w:szCs w:val="24"/>
        </w:rPr>
        <w:object w:dxaOrig="1820" w:dyaOrig="580" w14:anchorId="643E504A">
          <v:shape id="_x0000_i1035" type="#_x0000_t75" style="width:90.75pt;height:29.25pt" o:ole="">
            <v:imagedata r:id="rId29" o:title=""/>
          </v:shape>
          <o:OLEObject Type="Embed" ProgID="Equation.DSMT4" ShapeID="_x0000_i1035" DrawAspect="Content" ObjectID="_1736856137" r:id="rId30"/>
        </w:object>
      </w:r>
      <w:r w:rsidRPr="00982D6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A905FB2" w14:textId="77777777" w:rsidR="007A6D5D" w:rsidRPr="00982D6D" w:rsidRDefault="007A6D5D" w:rsidP="00982D6D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982D6D">
        <w:rPr>
          <w:rFonts w:ascii="Times New Roman" w:hAnsi="Times New Roman" w:cs="Times New Roman"/>
          <w:sz w:val="24"/>
          <w:szCs w:val="24"/>
        </w:rPr>
        <w:object w:dxaOrig="1760" w:dyaOrig="620" w14:anchorId="459B1FE4">
          <v:shape id="_x0000_i1036" type="#_x0000_t75" style="width:87.75pt;height:30.75pt" o:ole="">
            <v:imagedata r:id="rId31" o:title=""/>
          </v:shape>
          <o:OLEObject Type="Embed" ProgID="Equation.DSMT4" ShapeID="_x0000_i1036" DrawAspect="Content" ObjectID="_1736856138" r:id="rId32"/>
        </w:object>
      </w:r>
      <w:r w:rsidRPr="00982D6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B40DD9" w14:textId="77777777" w:rsidR="00705A9E" w:rsidRPr="00982D6D" w:rsidRDefault="00705A9E" w:rsidP="00982D6D">
      <w:pPr>
        <w:spacing w:after="240"/>
        <w:rPr>
          <w:rFonts w:ascii="Times New Roman" w:eastAsiaTheme="majorEastAsia" w:hAnsi="Times New Roman" w:cs="Times New Roman"/>
          <w:sz w:val="24"/>
          <w:szCs w:val="24"/>
        </w:rPr>
      </w:pPr>
      <w:r w:rsidRPr="00982D6D">
        <w:rPr>
          <w:rFonts w:ascii="Times New Roman" w:hAnsi="Times New Roman" w:cs="Times New Roman"/>
          <w:sz w:val="24"/>
          <w:szCs w:val="24"/>
        </w:rPr>
        <w:br w:type="page"/>
      </w:r>
    </w:p>
    <w:p w14:paraId="69842408" w14:textId="5DE9CCCD" w:rsidR="00705A9E" w:rsidRPr="00982D6D" w:rsidRDefault="00307B78" w:rsidP="00982D6D">
      <w:pPr>
        <w:pStyle w:val="Heading1"/>
        <w:spacing w:after="240"/>
        <w:rPr>
          <w:rFonts w:ascii="Times New Roman" w:hAnsi="Times New Roman" w:cs="Times New Roman"/>
          <w:b/>
          <w:bCs/>
          <w:color w:val="auto"/>
        </w:rPr>
      </w:pPr>
      <w:bookmarkStart w:id="3" w:name="_Toc126243009"/>
      <w:proofErr w:type="spellStart"/>
      <w:r w:rsidRPr="00307B78">
        <w:rPr>
          <w:rFonts w:ascii="Times New Roman" w:hAnsi="Times New Roman" w:cs="Times New Roman"/>
          <w:b/>
          <w:bCs/>
          <w:color w:val="auto"/>
        </w:rPr>
        <w:lastRenderedPageBreak/>
        <w:t>Muutos</w:t>
      </w:r>
      <w:bookmarkEnd w:id="3"/>
      <w:proofErr w:type="spellEnd"/>
    </w:p>
    <w:p w14:paraId="0D673DD2" w14:textId="77777777" w:rsidR="00705A9E" w:rsidRPr="00982D6D" w:rsidRDefault="00705A9E" w:rsidP="00982D6D">
      <w:pPr>
        <w:spacing w:after="240"/>
        <w:rPr>
          <w:rFonts w:ascii="Times New Roman" w:hAnsi="Times New Roman" w:cs="Times New Roman"/>
          <w:sz w:val="24"/>
          <w:szCs w:val="24"/>
        </w:rPr>
      </w:pPr>
    </w:p>
    <w:p w14:paraId="4CBB5EE1" w14:textId="238CB636" w:rsidR="007A6D5D" w:rsidRPr="00982D6D" w:rsidRDefault="00BD108A" w:rsidP="00BB3619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D108A">
        <w:rPr>
          <w:rFonts w:ascii="Times New Roman" w:hAnsi="Times New Roman" w:cs="Times New Roman"/>
          <w:sz w:val="24"/>
          <w:szCs w:val="24"/>
        </w:rPr>
        <w:t>Äärillisten</w:t>
      </w:r>
      <w:proofErr w:type="spellEnd"/>
      <w:r w:rsidRPr="00BD10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108A">
        <w:rPr>
          <w:rFonts w:ascii="Times New Roman" w:hAnsi="Times New Roman" w:cs="Times New Roman"/>
          <w:sz w:val="24"/>
          <w:szCs w:val="24"/>
        </w:rPr>
        <w:t>desimaalilukujen</w:t>
      </w:r>
      <w:proofErr w:type="spellEnd"/>
      <w:r w:rsidRPr="00BD10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108A">
        <w:rPr>
          <w:rFonts w:ascii="Times New Roman" w:hAnsi="Times New Roman" w:cs="Times New Roman"/>
          <w:sz w:val="24"/>
          <w:szCs w:val="24"/>
        </w:rPr>
        <w:t>muuntaminen</w:t>
      </w:r>
      <w:proofErr w:type="spellEnd"/>
      <w:r w:rsidRPr="00BD10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108A">
        <w:rPr>
          <w:rFonts w:ascii="Times New Roman" w:hAnsi="Times New Roman" w:cs="Times New Roman"/>
          <w:sz w:val="24"/>
          <w:szCs w:val="24"/>
        </w:rPr>
        <w:t>tavallisiksi</w:t>
      </w:r>
      <w:proofErr w:type="spellEnd"/>
      <w:r w:rsidRPr="00BD10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108A">
        <w:rPr>
          <w:rFonts w:ascii="Times New Roman" w:hAnsi="Times New Roman" w:cs="Times New Roman"/>
          <w:sz w:val="24"/>
          <w:szCs w:val="24"/>
        </w:rPr>
        <w:t>murtoluvuiksi</w:t>
      </w:r>
      <w:proofErr w:type="spellEnd"/>
      <w:r w:rsidR="00BB3619" w:rsidRPr="00BB3619">
        <w:rPr>
          <w:rFonts w:ascii="Times New Roman" w:hAnsi="Times New Roman" w:cs="Times New Roman"/>
          <w:sz w:val="24"/>
          <w:szCs w:val="24"/>
        </w:rPr>
        <w:t>:</w:t>
      </w:r>
    </w:p>
    <w:p w14:paraId="4B33C36A" w14:textId="77777777" w:rsidR="007A6D5D" w:rsidRPr="00982D6D" w:rsidRDefault="007A6D5D" w:rsidP="00982D6D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982D6D">
        <w:rPr>
          <w:rFonts w:ascii="Times New Roman" w:hAnsi="Times New Roman" w:cs="Times New Roman"/>
          <w:position w:val="-26"/>
          <w:sz w:val="24"/>
          <w:szCs w:val="24"/>
        </w:rPr>
        <w:object w:dxaOrig="2320" w:dyaOrig="660" w14:anchorId="6B235514">
          <v:shape id="_x0000_i1037" type="#_x0000_t75" style="width:116.25pt;height:33pt" o:ole="">
            <v:imagedata r:id="rId33" o:title=""/>
          </v:shape>
          <o:OLEObject Type="Embed" ProgID="Equation.DSMT4" ShapeID="_x0000_i1037" DrawAspect="Content" ObjectID="_1736856139" r:id="rId34"/>
        </w:object>
      </w:r>
      <w:r w:rsidRPr="00982D6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DCA602" w14:textId="17914084" w:rsidR="007A6D5D" w:rsidRPr="00545F6C" w:rsidRDefault="00056845" w:rsidP="00982D6D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056845">
        <w:rPr>
          <w:rFonts w:ascii="Times New Roman" w:hAnsi="Times New Roman" w:cs="Times New Roman"/>
          <w:sz w:val="24"/>
          <w:szCs w:val="24"/>
          <w:lang w:val="es-ES"/>
        </w:rPr>
        <w:t>Yksinkertaisten</w:t>
      </w:r>
      <w:proofErr w:type="spellEnd"/>
      <w:r w:rsidRPr="0005684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056845">
        <w:rPr>
          <w:rFonts w:ascii="Times New Roman" w:hAnsi="Times New Roman" w:cs="Times New Roman"/>
          <w:sz w:val="24"/>
          <w:szCs w:val="24"/>
          <w:lang w:val="es-ES"/>
        </w:rPr>
        <w:t>jaksollisten</w:t>
      </w:r>
      <w:proofErr w:type="spellEnd"/>
      <w:r w:rsidRPr="0005684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056845">
        <w:rPr>
          <w:rFonts w:ascii="Times New Roman" w:hAnsi="Times New Roman" w:cs="Times New Roman"/>
          <w:sz w:val="24"/>
          <w:szCs w:val="24"/>
          <w:lang w:val="es-ES"/>
        </w:rPr>
        <w:t>desimaalilukujen</w:t>
      </w:r>
      <w:proofErr w:type="spellEnd"/>
      <w:r w:rsidRPr="0005684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056845">
        <w:rPr>
          <w:rFonts w:ascii="Times New Roman" w:hAnsi="Times New Roman" w:cs="Times New Roman"/>
          <w:sz w:val="24"/>
          <w:szCs w:val="24"/>
          <w:lang w:val="es-ES"/>
        </w:rPr>
        <w:t>muuntaminen</w:t>
      </w:r>
      <w:proofErr w:type="spellEnd"/>
      <w:r w:rsidRPr="0005684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056845">
        <w:rPr>
          <w:rFonts w:ascii="Times New Roman" w:hAnsi="Times New Roman" w:cs="Times New Roman"/>
          <w:sz w:val="24"/>
          <w:szCs w:val="24"/>
          <w:lang w:val="es-ES"/>
        </w:rPr>
        <w:t>tavallisiksi</w:t>
      </w:r>
      <w:proofErr w:type="spellEnd"/>
      <w:r w:rsidRPr="0005684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056845">
        <w:rPr>
          <w:rFonts w:ascii="Times New Roman" w:hAnsi="Times New Roman" w:cs="Times New Roman"/>
          <w:sz w:val="24"/>
          <w:szCs w:val="24"/>
          <w:lang w:val="es-ES"/>
        </w:rPr>
        <w:t>murtoluvuiksi</w:t>
      </w:r>
      <w:proofErr w:type="spellEnd"/>
      <w:r w:rsidR="00BB3619" w:rsidRPr="00BB3619">
        <w:rPr>
          <w:rFonts w:ascii="Times New Roman" w:hAnsi="Times New Roman" w:cs="Times New Roman"/>
          <w:sz w:val="24"/>
          <w:szCs w:val="24"/>
          <w:lang w:val="es-ES"/>
        </w:rPr>
        <w:t>:</w:t>
      </w:r>
    </w:p>
    <w:p w14:paraId="7AD94ECC" w14:textId="77777777" w:rsidR="007A6D5D" w:rsidRPr="00982D6D" w:rsidRDefault="007A6D5D" w:rsidP="00982D6D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982D6D">
        <w:rPr>
          <w:rFonts w:ascii="Times New Roman" w:hAnsi="Times New Roman" w:cs="Times New Roman"/>
          <w:position w:val="-26"/>
          <w:sz w:val="24"/>
          <w:szCs w:val="24"/>
        </w:rPr>
        <w:object w:dxaOrig="2900" w:dyaOrig="660" w14:anchorId="4583C5A5">
          <v:shape id="_x0000_i1038" type="#_x0000_t75" style="width:144.75pt;height:33pt" o:ole="">
            <v:imagedata r:id="rId35" o:title=""/>
          </v:shape>
          <o:OLEObject Type="Embed" ProgID="Equation.DSMT4" ShapeID="_x0000_i1038" DrawAspect="Content" ObjectID="_1736856140" r:id="rId36"/>
        </w:object>
      </w:r>
    </w:p>
    <w:p w14:paraId="37501093" w14:textId="08B05597" w:rsidR="00BB3619" w:rsidRDefault="00A77186" w:rsidP="00982D6D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A77186">
        <w:rPr>
          <w:rFonts w:ascii="Times New Roman" w:hAnsi="Times New Roman" w:cs="Times New Roman"/>
          <w:sz w:val="24"/>
          <w:szCs w:val="24"/>
          <w:lang w:val="es-ES"/>
        </w:rPr>
        <w:t>Sekoitettujen</w:t>
      </w:r>
      <w:proofErr w:type="spellEnd"/>
      <w:r w:rsidRPr="00A7718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A77186">
        <w:rPr>
          <w:rFonts w:ascii="Times New Roman" w:hAnsi="Times New Roman" w:cs="Times New Roman"/>
          <w:sz w:val="24"/>
          <w:szCs w:val="24"/>
          <w:lang w:val="es-ES"/>
        </w:rPr>
        <w:t>jaksollisten</w:t>
      </w:r>
      <w:proofErr w:type="spellEnd"/>
      <w:r w:rsidRPr="00A7718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A77186">
        <w:rPr>
          <w:rFonts w:ascii="Times New Roman" w:hAnsi="Times New Roman" w:cs="Times New Roman"/>
          <w:sz w:val="24"/>
          <w:szCs w:val="24"/>
          <w:lang w:val="es-ES"/>
        </w:rPr>
        <w:t>desimaalilukujen</w:t>
      </w:r>
      <w:proofErr w:type="spellEnd"/>
      <w:r w:rsidRPr="00A7718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A77186">
        <w:rPr>
          <w:rFonts w:ascii="Times New Roman" w:hAnsi="Times New Roman" w:cs="Times New Roman"/>
          <w:sz w:val="24"/>
          <w:szCs w:val="24"/>
          <w:lang w:val="es-ES"/>
        </w:rPr>
        <w:t>muuntaminen</w:t>
      </w:r>
      <w:proofErr w:type="spellEnd"/>
      <w:r w:rsidRPr="00A7718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A77186">
        <w:rPr>
          <w:rFonts w:ascii="Times New Roman" w:hAnsi="Times New Roman" w:cs="Times New Roman"/>
          <w:sz w:val="24"/>
          <w:szCs w:val="24"/>
          <w:lang w:val="es-ES"/>
        </w:rPr>
        <w:t>tavallisiksi</w:t>
      </w:r>
      <w:proofErr w:type="spellEnd"/>
      <w:r w:rsidRPr="00A7718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A77186">
        <w:rPr>
          <w:rFonts w:ascii="Times New Roman" w:hAnsi="Times New Roman" w:cs="Times New Roman"/>
          <w:sz w:val="24"/>
          <w:szCs w:val="24"/>
          <w:lang w:val="es-ES"/>
        </w:rPr>
        <w:t>jakeiksi</w:t>
      </w:r>
      <w:proofErr w:type="spellEnd"/>
      <w:r w:rsidR="00BB3619" w:rsidRPr="00BB3619">
        <w:rPr>
          <w:rFonts w:ascii="Times New Roman" w:hAnsi="Times New Roman" w:cs="Times New Roman"/>
          <w:sz w:val="24"/>
          <w:szCs w:val="24"/>
          <w:lang w:val="es-ES"/>
        </w:rPr>
        <w:t>:</w:t>
      </w:r>
    </w:p>
    <w:p w14:paraId="082EA6FB" w14:textId="1C1D9E56" w:rsidR="00B02BBE" w:rsidRPr="00982D6D" w:rsidRDefault="007A6D5D" w:rsidP="00982D6D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982D6D">
        <w:rPr>
          <w:rFonts w:ascii="Times New Roman" w:hAnsi="Times New Roman" w:cs="Times New Roman"/>
          <w:position w:val="-52"/>
          <w:sz w:val="24"/>
          <w:szCs w:val="24"/>
        </w:rPr>
        <w:object w:dxaOrig="5080" w:dyaOrig="960" w14:anchorId="6B421BA3">
          <v:shape id="_x0000_i1039" type="#_x0000_t75" style="width:254.25pt;height:48pt" o:ole="">
            <v:imagedata r:id="rId37" o:title=""/>
          </v:shape>
          <o:OLEObject Type="Embed" ProgID="Equation.DSMT4" ShapeID="_x0000_i1039" DrawAspect="Content" ObjectID="_1736856141" r:id="rId38"/>
        </w:object>
      </w:r>
    </w:p>
    <w:p w14:paraId="00C8A40F" w14:textId="14E184E1" w:rsidR="00672DEF" w:rsidRPr="00982D6D" w:rsidRDefault="00271AD6" w:rsidP="00982D6D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B5253">
        <w:rPr>
          <w:rFonts w:ascii="Times New Roman" w:hAnsi="Times New Roman" w:cs="Times New Roman"/>
          <w:i/>
          <w:sz w:val="24"/>
          <w:szCs w:val="24"/>
          <w:lang w:val="es-ES"/>
        </w:rPr>
        <w:t>Esimerkkejä</w:t>
      </w:r>
      <w:proofErr w:type="spellEnd"/>
      <w:r w:rsidR="00672DEF" w:rsidRPr="00982D6D">
        <w:rPr>
          <w:rFonts w:ascii="Times New Roman" w:hAnsi="Times New Roman" w:cs="Times New Roman"/>
          <w:sz w:val="24"/>
          <w:szCs w:val="24"/>
        </w:rPr>
        <w:t>:</w:t>
      </w:r>
    </w:p>
    <w:p w14:paraId="2C4A81C2" w14:textId="77777777" w:rsidR="00672DEF" w:rsidRPr="00982D6D" w:rsidRDefault="00672DEF" w:rsidP="00982D6D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982D6D">
        <w:rPr>
          <w:rFonts w:ascii="Times New Roman" w:hAnsi="Times New Roman" w:cs="Times New Roman"/>
          <w:position w:val="-22"/>
          <w:sz w:val="24"/>
          <w:szCs w:val="24"/>
        </w:rPr>
        <w:object w:dxaOrig="1219" w:dyaOrig="580" w14:anchorId="622B2E1B">
          <v:shape id="_x0000_i1040" type="#_x0000_t75" style="width:60.75pt;height:29.25pt" o:ole="">
            <v:imagedata r:id="rId39" o:title=""/>
          </v:shape>
          <o:OLEObject Type="Embed" ProgID="Equation.DSMT4" ShapeID="_x0000_i1040" DrawAspect="Content" ObjectID="_1736856142" r:id="rId40"/>
        </w:object>
      </w:r>
      <w:r w:rsidRPr="00982D6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60ACB2" w14:textId="77777777" w:rsidR="00672DEF" w:rsidRPr="00982D6D" w:rsidRDefault="00672DEF" w:rsidP="00982D6D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982D6D">
        <w:rPr>
          <w:rFonts w:ascii="Times New Roman" w:hAnsi="Times New Roman" w:cs="Times New Roman"/>
          <w:position w:val="-22"/>
          <w:sz w:val="24"/>
          <w:szCs w:val="24"/>
        </w:rPr>
        <w:object w:dxaOrig="800" w:dyaOrig="580" w14:anchorId="2D949F3F">
          <v:shape id="_x0000_i1041" type="#_x0000_t75" style="width:39.75pt;height:29.25pt" o:ole="">
            <v:imagedata r:id="rId41" o:title=""/>
          </v:shape>
          <o:OLEObject Type="Embed" ProgID="Equation.DSMT4" ShapeID="_x0000_i1041" DrawAspect="Content" ObjectID="_1736856143" r:id="rId42"/>
        </w:object>
      </w:r>
      <w:r w:rsidRPr="00982D6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4CDF701" w14:textId="77777777" w:rsidR="00672DEF" w:rsidRPr="00982D6D" w:rsidRDefault="00672DEF" w:rsidP="00982D6D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982D6D">
        <w:rPr>
          <w:rFonts w:ascii="Times New Roman" w:hAnsi="Times New Roman" w:cs="Times New Roman"/>
          <w:position w:val="-22"/>
          <w:sz w:val="24"/>
          <w:szCs w:val="24"/>
        </w:rPr>
        <w:object w:dxaOrig="1060" w:dyaOrig="580" w14:anchorId="39ADFAC5">
          <v:shape id="_x0000_i1042" type="#_x0000_t75" style="width:53.25pt;height:29.25pt" o:ole="">
            <v:imagedata r:id="rId43" o:title=""/>
          </v:shape>
          <o:OLEObject Type="Embed" ProgID="Equation.DSMT4" ShapeID="_x0000_i1042" DrawAspect="Content" ObjectID="_1736856144" r:id="rId44"/>
        </w:object>
      </w:r>
      <w:r w:rsidRPr="00982D6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89A459" w14:textId="77777777" w:rsidR="00672DEF" w:rsidRPr="00982D6D" w:rsidRDefault="00672DEF" w:rsidP="00982D6D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982D6D">
        <w:rPr>
          <w:rFonts w:ascii="Times New Roman" w:hAnsi="Times New Roman" w:cs="Times New Roman"/>
          <w:position w:val="-22"/>
          <w:sz w:val="24"/>
          <w:szCs w:val="24"/>
        </w:rPr>
        <w:object w:dxaOrig="2860" w:dyaOrig="580" w14:anchorId="627A2AF6">
          <v:shape id="_x0000_i1043" type="#_x0000_t75" style="width:143.25pt;height:29.25pt" o:ole="">
            <v:imagedata r:id="rId45" o:title=""/>
          </v:shape>
          <o:OLEObject Type="Embed" ProgID="Equation.DSMT4" ShapeID="_x0000_i1043" DrawAspect="Content" ObjectID="_1736856145" r:id="rId46"/>
        </w:object>
      </w:r>
      <w:r w:rsidRPr="00982D6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72D302" w14:textId="77777777" w:rsidR="00672DEF" w:rsidRPr="00982D6D" w:rsidRDefault="00672DEF" w:rsidP="00982D6D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982D6D">
        <w:rPr>
          <w:rFonts w:ascii="Times New Roman" w:hAnsi="Times New Roman" w:cs="Times New Roman"/>
          <w:position w:val="-22"/>
          <w:sz w:val="24"/>
          <w:szCs w:val="24"/>
        </w:rPr>
        <w:object w:dxaOrig="2500" w:dyaOrig="580" w14:anchorId="03CEFF94">
          <v:shape id="_x0000_i1044" type="#_x0000_t75" style="width:125.25pt;height:29.25pt" o:ole="">
            <v:imagedata r:id="rId47" o:title=""/>
          </v:shape>
          <o:OLEObject Type="Embed" ProgID="Equation.DSMT4" ShapeID="_x0000_i1044" DrawAspect="Content" ObjectID="_1736856146" r:id="rId48"/>
        </w:object>
      </w:r>
      <w:r w:rsidRPr="00982D6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15C40C" w14:textId="77777777" w:rsidR="00672DEF" w:rsidRPr="00982D6D" w:rsidRDefault="00672DEF" w:rsidP="00982D6D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982D6D">
        <w:rPr>
          <w:rFonts w:ascii="Times New Roman" w:hAnsi="Times New Roman" w:cs="Times New Roman"/>
          <w:position w:val="-22"/>
          <w:sz w:val="24"/>
          <w:szCs w:val="24"/>
        </w:rPr>
        <w:object w:dxaOrig="2940" w:dyaOrig="580" w14:anchorId="372F8CEF">
          <v:shape id="_x0000_i1045" type="#_x0000_t75" style="width:147pt;height:29.25pt" o:ole="">
            <v:imagedata r:id="rId49" o:title=""/>
          </v:shape>
          <o:OLEObject Type="Embed" ProgID="Equation.DSMT4" ShapeID="_x0000_i1045" DrawAspect="Content" ObjectID="_1736856147" r:id="rId50"/>
        </w:object>
      </w:r>
      <w:r w:rsidRPr="00982D6D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672DEF" w:rsidRPr="00982D6D">
      <w:headerReference w:type="default" r:id="rId51"/>
      <w:footerReference w:type="default" r:id="rId5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D57DAF" w14:textId="77777777" w:rsidR="000A025D" w:rsidRDefault="000A025D" w:rsidP="00705A9E">
      <w:pPr>
        <w:spacing w:after="0" w:line="240" w:lineRule="auto"/>
      </w:pPr>
      <w:r>
        <w:separator/>
      </w:r>
    </w:p>
  </w:endnote>
  <w:endnote w:type="continuationSeparator" w:id="0">
    <w:p w14:paraId="1C7298F1" w14:textId="77777777" w:rsidR="000A025D" w:rsidRDefault="000A025D" w:rsidP="00705A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AE663" w14:textId="77777777" w:rsidR="00705A9E" w:rsidRDefault="00705A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6735F" w14:textId="77777777" w:rsidR="000A025D" w:rsidRDefault="000A025D" w:rsidP="00705A9E">
      <w:pPr>
        <w:spacing w:after="0" w:line="240" w:lineRule="auto"/>
      </w:pPr>
      <w:r>
        <w:separator/>
      </w:r>
    </w:p>
  </w:footnote>
  <w:footnote w:type="continuationSeparator" w:id="0">
    <w:p w14:paraId="252E2DE9" w14:textId="77777777" w:rsidR="000A025D" w:rsidRDefault="000A025D" w:rsidP="00705A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A3577" w14:textId="77777777" w:rsidR="00705A9E" w:rsidRDefault="00705A9E" w:rsidP="00705A9E">
    <w:r>
      <w:rPr>
        <w:noProof/>
        <w:lang w:val="ro-RO" w:eastAsia="ro-RO"/>
      </w:rPr>
      <w:drawing>
        <wp:anchor distT="0" distB="0" distL="114300" distR="114300" simplePos="0" relativeHeight="251659264" behindDoc="0" locked="0" layoutInCell="1" allowOverlap="1" wp14:anchorId="71CB459B" wp14:editId="1E3A2CB8">
          <wp:simplePos x="0" y="0"/>
          <wp:positionH relativeFrom="column">
            <wp:posOffset>1546860</wp:posOffset>
          </wp:positionH>
          <wp:positionV relativeFrom="paragraph">
            <wp:posOffset>7620</wp:posOffset>
          </wp:positionV>
          <wp:extent cx="4752975" cy="676275"/>
          <wp:effectExtent l="0" t="0" r="0" b="0"/>
          <wp:wrapThrough wrapText="bothSides">
            <wp:wrapPolygon edited="0">
              <wp:start x="0" y="0"/>
              <wp:lineTo x="0" y="21296"/>
              <wp:lineTo x="21557" y="21296"/>
              <wp:lineTo x="21557" y="0"/>
              <wp:lineTo x="0" y="0"/>
            </wp:wrapPolygon>
          </wp:wrapThrough>
          <wp:docPr id="56" name="Picture 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52975" cy="676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bdr w:val="none" w:sz="0" w:space="0" w:color="auto" w:frame="1"/>
        <w:lang w:val="ro-RO" w:eastAsia="ro-RO"/>
      </w:rPr>
      <w:drawing>
        <wp:inline distT="0" distB="0" distL="0" distR="0" wp14:anchorId="38D25E7E" wp14:editId="797FE4D5">
          <wp:extent cx="1310640" cy="746760"/>
          <wp:effectExtent l="0" t="0" r="0" b="0"/>
          <wp:docPr id="55" name="Picture 55" descr="Slikovni rezultat za erasmus +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likovni rezultat za erasmus +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064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</w:t>
    </w:r>
  </w:p>
  <w:p w14:paraId="7C21F9E2" w14:textId="77777777" w:rsidR="00705A9E" w:rsidRDefault="00705A9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8737FC"/>
    <w:multiLevelType w:val="hybridMultilevel"/>
    <w:tmpl w:val="DC52D6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46390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2BBE"/>
    <w:rsid w:val="00056845"/>
    <w:rsid w:val="000A025D"/>
    <w:rsid w:val="000A56DB"/>
    <w:rsid w:val="000B6547"/>
    <w:rsid w:val="001045E8"/>
    <w:rsid w:val="00271AD6"/>
    <w:rsid w:val="002955EC"/>
    <w:rsid w:val="002E2F38"/>
    <w:rsid w:val="00307B78"/>
    <w:rsid w:val="003658F4"/>
    <w:rsid w:val="003D13D9"/>
    <w:rsid w:val="003F333E"/>
    <w:rsid w:val="00501991"/>
    <w:rsid w:val="0051260F"/>
    <w:rsid w:val="00545F6C"/>
    <w:rsid w:val="00573808"/>
    <w:rsid w:val="00581F9F"/>
    <w:rsid w:val="005D2E77"/>
    <w:rsid w:val="005F475E"/>
    <w:rsid w:val="00672DEF"/>
    <w:rsid w:val="00672F8E"/>
    <w:rsid w:val="00685AD6"/>
    <w:rsid w:val="006F1D50"/>
    <w:rsid w:val="00705A9E"/>
    <w:rsid w:val="0072160B"/>
    <w:rsid w:val="007232EA"/>
    <w:rsid w:val="007A6D5D"/>
    <w:rsid w:val="007B58E2"/>
    <w:rsid w:val="008C7CE5"/>
    <w:rsid w:val="008D40C6"/>
    <w:rsid w:val="009161EB"/>
    <w:rsid w:val="00982D6D"/>
    <w:rsid w:val="009974F8"/>
    <w:rsid w:val="009A3096"/>
    <w:rsid w:val="009C62D0"/>
    <w:rsid w:val="00A13EB5"/>
    <w:rsid w:val="00A56FCB"/>
    <w:rsid w:val="00A66336"/>
    <w:rsid w:val="00A77186"/>
    <w:rsid w:val="00B02BBE"/>
    <w:rsid w:val="00B67712"/>
    <w:rsid w:val="00BB3619"/>
    <w:rsid w:val="00BD108A"/>
    <w:rsid w:val="00C371D6"/>
    <w:rsid w:val="00CB706D"/>
    <w:rsid w:val="00D67888"/>
    <w:rsid w:val="00DB5253"/>
    <w:rsid w:val="00E17319"/>
    <w:rsid w:val="00F109DF"/>
    <w:rsid w:val="00F71FE5"/>
    <w:rsid w:val="00FA7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C46385"/>
  <w15:chartTrackingRefBased/>
  <w15:docId w15:val="{9B93FDB8-079E-4B04-8101-922AEDF24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05A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B02BBE"/>
    <w:rPr>
      <w:b/>
      <w:bCs/>
    </w:rPr>
  </w:style>
  <w:style w:type="paragraph" w:styleId="ListParagraph">
    <w:name w:val="List Paragraph"/>
    <w:basedOn w:val="Normal"/>
    <w:uiPriority w:val="34"/>
    <w:qFormat/>
    <w:rsid w:val="00A56FC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05A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5A9E"/>
  </w:style>
  <w:style w:type="paragraph" w:styleId="Footer">
    <w:name w:val="footer"/>
    <w:basedOn w:val="Normal"/>
    <w:link w:val="FooterChar"/>
    <w:uiPriority w:val="99"/>
    <w:unhideWhenUsed/>
    <w:rsid w:val="00705A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5A9E"/>
  </w:style>
  <w:style w:type="character" w:customStyle="1" w:styleId="Heading1Char">
    <w:name w:val="Heading 1 Char"/>
    <w:basedOn w:val="DefaultParagraphFont"/>
    <w:link w:val="Heading1"/>
    <w:uiPriority w:val="9"/>
    <w:rsid w:val="00705A9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05A9E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05A9E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705A9E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705A9E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705A9E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705A9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image" Target="media/image17.wmf"/><Relationship Id="rId21" Type="http://schemas.openxmlformats.org/officeDocument/2006/relationships/image" Target="media/image8.wmf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47" Type="http://schemas.openxmlformats.org/officeDocument/2006/relationships/image" Target="media/image21.wmf"/><Relationship Id="rId50" Type="http://schemas.openxmlformats.org/officeDocument/2006/relationships/oleObject" Target="embeddings/oleObject21.bin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9" Type="http://schemas.openxmlformats.org/officeDocument/2006/relationships/image" Target="media/image12.wmf"/><Relationship Id="rId11" Type="http://schemas.openxmlformats.org/officeDocument/2006/relationships/image" Target="media/image3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6.bin"/><Relationship Id="rId45" Type="http://schemas.openxmlformats.org/officeDocument/2006/relationships/image" Target="media/image20.wmf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oleObject" Target="embeddings/oleObject18.bin"/><Relationship Id="rId52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0.bin"/><Relationship Id="rId8" Type="http://schemas.openxmlformats.org/officeDocument/2006/relationships/image" Target="media/image1.jpeg"/><Relationship Id="rId51" Type="http://schemas.openxmlformats.org/officeDocument/2006/relationships/header" Target="header1.xml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20" Type="http://schemas.openxmlformats.org/officeDocument/2006/relationships/oleObject" Target="embeddings/oleObject6.bin"/><Relationship Id="rId41" Type="http://schemas.openxmlformats.org/officeDocument/2006/relationships/image" Target="media/image18.wmf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image" Target="media/image22.w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4.png"/><Relationship Id="rId1" Type="http://schemas.openxmlformats.org/officeDocument/2006/relationships/image" Target="media/image2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FF6774-6245-433C-BF9D-C52EE8D48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5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</dc:creator>
  <cp:keywords/>
  <dc:description/>
  <cp:lastModifiedBy>User</cp:lastModifiedBy>
  <cp:revision>50</cp:revision>
  <dcterms:created xsi:type="dcterms:W3CDTF">2022-03-19T16:24:00Z</dcterms:created>
  <dcterms:modified xsi:type="dcterms:W3CDTF">2023-02-02T13:09:00Z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